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9723" w14:textId="77777777" w:rsidR="0063751E" w:rsidRDefault="0063751E" w:rsidP="00AD5A79">
      <w:pPr>
        <w:spacing w:after="0"/>
        <w:rPr>
          <w:rFonts w:ascii="Verdana" w:hAnsi="Verdana"/>
          <w:b/>
          <w:sz w:val="22"/>
          <w:u w:val="single"/>
        </w:rPr>
      </w:pPr>
    </w:p>
    <w:p w14:paraId="62E22D56" w14:textId="77777777" w:rsidR="0063751E" w:rsidRDefault="0063751E" w:rsidP="00AD5A79">
      <w:pPr>
        <w:spacing w:after="0"/>
        <w:rPr>
          <w:rFonts w:ascii="Verdana" w:hAnsi="Verdana"/>
          <w:b/>
          <w:sz w:val="22"/>
          <w:u w:val="single"/>
        </w:rPr>
      </w:pPr>
    </w:p>
    <w:p w14:paraId="563EB414" w14:textId="77777777" w:rsidR="0063751E" w:rsidRPr="00450DDA" w:rsidRDefault="0063751E" w:rsidP="0063751E">
      <w:pPr>
        <w:spacing w:after="0"/>
        <w:ind w:left="1387" w:right="953"/>
        <w:jc w:val="center"/>
        <w:rPr>
          <w:rFonts w:eastAsia="Calibri" w:cs="Arial"/>
          <w:b/>
          <w:sz w:val="40"/>
          <w:szCs w:val="40"/>
        </w:rPr>
      </w:pPr>
    </w:p>
    <w:p w14:paraId="3E8F3490" w14:textId="32A081ED" w:rsidR="0063751E" w:rsidRPr="00450DDA" w:rsidRDefault="0063751E" w:rsidP="0063751E">
      <w:pPr>
        <w:spacing w:after="0"/>
        <w:ind w:left="1387" w:right="953"/>
        <w:jc w:val="center"/>
        <w:rPr>
          <w:rFonts w:cs="Arial"/>
          <w:sz w:val="40"/>
          <w:szCs w:val="40"/>
        </w:rPr>
      </w:pPr>
      <w:r>
        <w:rPr>
          <w:rFonts w:eastAsia="Calibri" w:cs="Arial"/>
          <w:b/>
          <w:bCs/>
          <w:sz w:val="40"/>
          <w:szCs w:val="40"/>
        </w:rPr>
        <w:t>Anti pestprotocol</w:t>
      </w:r>
    </w:p>
    <w:p w14:paraId="16E0553A" w14:textId="77777777" w:rsidR="0063751E" w:rsidRPr="00450DDA" w:rsidRDefault="0063751E" w:rsidP="0063751E">
      <w:pPr>
        <w:spacing w:after="0"/>
        <w:jc w:val="center"/>
        <w:rPr>
          <w:rFonts w:cs="Arial"/>
        </w:rPr>
      </w:pPr>
    </w:p>
    <w:p w14:paraId="37324E8A" w14:textId="77777777" w:rsidR="0063751E" w:rsidRPr="00450DDA" w:rsidRDefault="0063751E" w:rsidP="0063751E">
      <w:pPr>
        <w:spacing w:after="0"/>
        <w:jc w:val="both"/>
        <w:rPr>
          <w:rFonts w:cs="Arial"/>
        </w:rPr>
      </w:pPr>
      <w:r w:rsidRPr="00450DDA">
        <w:rPr>
          <w:rFonts w:eastAsia="Comic Sans MS" w:cs="Arial"/>
          <w:noProof/>
        </w:rPr>
        <w:drawing>
          <wp:anchor distT="0" distB="0" distL="114300" distR="114300" simplePos="0" relativeHeight="251659264" behindDoc="0" locked="0" layoutInCell="1" allowOverlap="1" wp14:anchorId="0D8EBC95" wp14:editId="37E5630A">
            <wp:simplePos x="0" y="0"/>
            <wp:positionH relativeFrom="column">
              <wp:posOffset>1788795</wp:posOffset>
            </wp:positionH>
            <wp:positionV relativeFrom="paragraph">
              <wp:posOffset>134620</wp:posOffset>
            </wp:positionV>
            <wp:extent cx="2809875" cy="16764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ktrom.jpg"/>
                    <pic:cNvPicPr/>
                  </pic:nvPicPr>
                  <pic:blipFill>
                    <a:blip r:embed="rId8">
                      <a:extLst>
                        <a:ext uri="{28A0092B-C50C-407E-A947-70E740481C1C}">
                          <a14:useLocalDpi xmlns:a14="http://schemas.microsoft.com/office/drawing/2010/main" val="0"/>
                        </a:ext>
                      </a:extLst>
                    </a:blip>
                    <a:stretch>
                      <a:fillRect/>
                    </a:stretch>
                  </pic:blipFill>
                  <pic:spPr>
                    <a:xfrm>
                      <a:off x="0" y="0"/>
                      <a:ext cx="2809875" cy="1676400"/>
                    </a:xfrm>
                    <a:prstGeom prst="rect">
                      <a:avLst/>
                    </a:prstGeom>
                  </pic:spPr>
                </pic:pic>
              </a:graphicData>
            </a:graphic>
          </wp:anchor>
        </w:drawing>
      </w:r>
      <w:r w:rsidRPr="00450DDA">
        <w:rPr>
          <w:rFonts w:eastAsia="Comic Sans MS" w:cs="Arial"/>
        </w:rPr>
        <w:t xml:space="preserve"> </w:t>
      </w:r>
    </w:p>
    <w:p w14:paraId="1FFBCE04" w14:textId="77777777" w:rsidR="0063751E" w:rsidRPr="00450DDA" w:rsidRDefault="0063751E" w:rsidP="0063751E">
      <w:pPr>
        <w:spacing w:after="0"/>
        <w:jc w:val="center"/>
        <w:rPr>
          <w:rFonts w:eastAsia="Comic Sans MS" w:cs="Arial"/>
        </w:rPr>
      </w:pPr>
      <w:r w:rsidRPr="00450DDA">
        <w:rPr>
          <w:rFonts w:eastAsia="Comic Sans MS" w:cs="Arial"/>
        </w:rPr>
        <w:t xml:space="preserve"> </w:t>
      </w:r>
    </w:p>
    <w:p w14:paraId="1A1B26AE" w14:textId="77777777" w:rsidR="0063751E" w:rsidRPr="00450DDA" w:rsidRDefault="0063751E" w:rsidP="0063751E">
      <w:pPr>
        <w:spacing w:after="0"/>
        <w:jc w:val="both"/>
        <w:rPr>
          <w:rFonts w:eastAsia="Comic Sans MS" w:cs="Arial"/>
        </w:rPr>
      </w:pPr>
    </w:p>
    <w:p w14:paraId="1EA78FAB" w14:textId="77777777" w:rsidR="0063751E" w:rsidRPr="00450DDA" w:rsidRDefault="0063751E" w:rsidP="0063751E">
      <w:pPr>
        <w:spacing w:after="0"/>
        <w:jc w:val="both"/>
        <w:rPr>
          <w:rFonts w:eastAsia="Comic Sans MS" w:cs="Arial"/>
        </w:rPr>
      </w:pPr>
    </w:p>
    <w:p w14:paraId="1D3F5E47" w14:textId="77777777" w:rsidR="0063751E" w:rsidRPr="00450DDA" w:rsidRDefault="0063751E" w:rsidP="0063751E">
      <w:pPr>
        <w:spacing w:after="0"/>
        <w:jc w:val="both"/>
        <w:rPr>
          <w:rFonts w:eastAsia="Comic Sans MS" w:cs="Arial"/>
        </w:rPr>
      </w:pPr>
    </w:p>
    <w:p w14:paraId="23108464" w14:textId="77777777" w:rsidR="0063751E" w:rsidRPr="00450DDA" w:rsidRDefault="0063751E" w:rsidP="0063751E">
      <w:pPr>
        <w:spacing w:after="0"/>
        <w:jc w:val="both"/>
        <w:rPr>
          <w:rFonts w:eastAsia="Comic Sans MS" w:cs="Arial"/>
        </w:rPr>
      </w:pPr>
    </w:p>
    <w:p w14:paraId="4BB3A574" w14:textId="77777777" w:rsidR="0063751E" w:rsidRPr="00450DDA" w:rsidRDefault="0063751E" w:rsidP="0063751E">
      <w:pPr>
        <w:spacing w:after="0"/>
        <w:jc w:val="both"/>
        <w:rPr>
          <w:rFonts w:eastAsia="Comic Sans MS" w:cs="Arial"/>
        </w:rPr>
      </w:pPr>
    </w:p>
    <w:p w14:paraId="45DF24AA" w14:textId="77777777" w:rsidR="0063751E" w:rsidRPr="00450DDA" w:rsidRDefault="0063751E" w:rsidP="0063751E">
      <w:pPr>
        <w:spacing w:after="0"/>
        <w:jc w:val="both"/>
        <w:rPr>
          <w:rFonts w:eastAsia="Comic Sans MS" w:cs="Arial"/>
        </w:rPr>
      </w:pPr>
    </w:p>
    <w:p w14:paraId="1C8E5937" w14:textId="77777777" w:rsidR="0063751E" w:rsidRPr="00450DDA" w:rsidRDefault="0063751E" w:rsidP="0063751E">
      <w:pPr>
        <w:spacing w:after="0"/>
        <w:jc w:val="both"/>
        <w:rPr>
          <w:rFonts w:eastAsia="Comic Sans MS" w:cs="Arial"/>
        </w:rPr>
      </w:pPr>
    </w:p>
    <w:p w14:paraId="1C014316" w14:textId="77777777" w:rsidR="0063751E" w:rsidRPr="00450DDA" w:rsidRDefault="0063751E" w:rsidP="0063751E">
      <w:pPr>
        <w:spacing w:after="0"/>
        <w:jc w:val="both"/>
        <w:rPr>
          <w:rFonts w:eastAsia="Comic Sans MS" w:cs="Arial"/>
        </w:rPr>
      </w:pPr>
    </w:p>
    <w:p w14:paraId="77776DFE" w14:textId="77777777" w:rsidR="0063751E" w:rsidRDefault="0063751E" w:rsidP="0063751E">
      <w:pPr>
        <w:spacing w:after="0"/>
        <w:jc w:val="center"/>
        <w:rPr>
          <w:rFonts w:eastAsia="Comic Sans MS" w:cs="Arial"/>
        </w:rPr>
      </w:pPr>
    </w:p>
    <w:p w14:paraId="3BC3A2A8" w14:textId="77777777" w:rsidR="0063751E" w:rsidRDefault="0063751E" w:rsidP="0063751E">
      <w:pPr>
        <w:spacing w:after="0"/>
        <w:jc w:val="center"/>
        <w:rPr>
          <w:rFonts w:eastAsia="Comic Sans MS" w:cs="Arial"/>
        </w:rPr>
      </w:pPr>
    </w:p>
    <w:p w14:paraId="5B43EAC2" w14:textId="77777777" w:rsidR="0063751E" w:rsidRDefault="0063751E" w:rsidP="0063751E">
      <w:pPr>
        <w:spacing w:after="0"/>
        <w:jc w:val="center"/>
        <w:rPr>
          <w:rFonts w:eastAsia="Comic Sans MS" w:cs="Arial"/>
        </w:rPr>
      </w:pPr>
    </w:p>
    <w:p w14:paraId="57920B9D" w14:textId="77777777" w:rsidR="0063751E" w:rsidRDefault="0063751E" w:rsidP="0063751E">
      <w:pPr>
        <w:spacing w:after="0"/>
        <w:jc w:val="center"/>
        <w:rPr>
          <w:rFonts w:eastAsia="Comic Sans MS" w:cs="Arial"/>
        </w:rPr>
      </w:pPr>
    </w:p>
    <w:p w14:paraId="18D45889" w14:textId="77777777" w:rsidR="0063751E" w:rsidRDefault="0063751E" w:rsidP="0063751E">
      <w:pPr>
        <w:spacing w:after="0"/>
        <w:jc w:val="center"/>
        <w:rPr>
          <w:rFonts w:eastAsia="Comic Sans MS" w:cs="Arial"/>
        </w:rPr>
      </w:pPr>
    </w:p>
    <w:p w14:paraId="255532B9" w14:textId="77777777" w:rsidR="0063751E" w:rsidRDefault="0063751E" w:rsidP="0063751E">
      <w:pPr>
        <w:spacing w:after="0"/>
        <w:jc w:val="center"/>
        <w:rPr>
          <w:rFonts w:eastAsia="Comic Sans MS" w:cs="Arial"/>
        </w:rPr>
      </w:pPr>
    </w:p>
    <w:p w14:paraId="5087AA77" w14:textId="77777777" w:rsidR="0063751E" w:rsidRDefault="0063751E" w:rsidP="0063751E">
      <w:pPr>
        <w:spacing w:after="0"/>
        <w:jc w:val="center"/>
        <w:rPr>
          <w:rFonts w:eastAsia="Comic Sans MS" w:cs="Arial"/>
        </w:rPr>
      </w:pPr>
    </w:p>
    <w:p w14:paraId="7FA3671A" w14:textId="77777777" w:rsidR="0063751E" w:rsidRDefault="0063751E" w:rsidP="0063751E">
      <w:pPr>
        <w:spacing w:after="0"/>
        <w:jc w:val="center"/>
        <w:rPr>
          <w:rFonts w:eastAsia="Comic Sans MS" w:cs="Arial"/>
        </w:rPr>
      </w:pPr>
    </w:p>
    <w:p w14:paraId="3AB74269" w14:textId="77777777" w:rsidR="0063751E" w:rsidRDefault="0063751E" w:rsidP="0063751E">
      <w:pPr>
        <w:spacing w:after="0"/>
        <w:jc w:val="center"/>
        <w:rPr>
          <w:rFonts w:eastAsia="Comic Sans MS" w:cs="Arial"/>
        </w:rPr>
      </w:pPr>
    </w:p>
    <w:p w14:paraId="237B9AA0" w14:textId="0FC62F97" w:rsidR="0063751E" w:rsidRPr="00450DDA" w:rsidRDefault="0063751E" w:rsidP="0063751E">
      <w:pPr>
        <w:spacing w:after="0"/>
        <w:jc w:val="center"/>
        <w:rPr>
          <w:rFonts w:eastAsia="Comic Sans MS" w:cs="Arial"/>
        </w:rPr>
      </w:pPr>
      <w:r>
        <w:rPr>
          <w:rFonts w:eastAsia="Comic Sans MS" w:cs="Arial"/>
        </w:rPr>
        <w:t>Versie dec</w:t>
      </w:r>
      <w:r w:rsidRPr="44327D56">
        <w:rPr>
          <w:rFonts w:eastAsia="Comic Sans MS" w:cs="Arial"/>
        </w:rPr>
        <w:t>ember 20</w:t>
      </w:r>
      <w:r w:rsidR="00D2181E">
        <w:rPr>
          <w:rFonts w:eastAsia="Comic Sans MS" w:cs="Arial"/>
        </w:rPr>
        <w:t>23</w:t>
      </w:r>
    </w:p>
    <w:p w14:paraId="57E7B5DA" w14:textId="77777777" w:rsidR="0063751E" w:rsidRDefault="0063751E" w:rsidP="0063751E">
      <w:pPr>
        <w:spacing w:after="0"/>
        <w:jc w:val="both"/>
        <w:rPr>
          <w:rFonts w:ascii="Garamond" w:eastAsia="Comic Sans MS" w:hAnsi="Garamond" w:cs="Arial"/>
        </w:rPr>
      </w:pPr>
    </w:p>
    <w:p w14:paraId="6F386234" w14:textId="77777777" w:rsidR="0063751E" w:rsidRDefault="0063751E" w:rsidP="0063751E">
      <w:pPr>
        <w:spacing w:after="0"/>
        <w:jc w:val="both"/>
        <w:rPr>
          <w:rFonts w:ascii="Garamond" w:hAnsi="Garamond" w:cs="Arial"/>
        </w:rPr>
      </w:pPr>
    </w:p>
    <w:p w14:paraId="611C6850" w14:textId="77777777" w:rsidR="0063751E" w:rsidRDefault="0063751E" w:rsidP="0063751E">
      <w:pPr>
        <w:spacing w:after="0"/>
        <w:jc w:val="both"/>
        <w:rPr>
          <w:rFonts w:ascii="Garamond" w:eastAsia="Comic Sans MS" w:hAnsi="Garamond" w:cs="Arial"/>
        </w:rPr>
      </w:pPr>
    </w:p>
    <w:p w14:paraId="19DAB5FB" w14:textId="77777777" w:rsidR="0063751E" w:rsidRDefault="0063751E" w:rsidP="0063751E">
      <w:pPr>
        <w:spacing w:after="0"/>
        <w:jc w:val="both"/>
        <w:rPr>
          <w:rFonts w:ascii="Garamond" w:eastAsia="Comic Sans MS" w:hAnsi="Garamond" w:cs="Arial"/>
        </w:rPr>
      </w:pPr>
    </w:p>
    <w:p w14:paraId="76842DC1" w14:textId="77777777" w:rsidR="0063751E" w:rsidRPr="006A6526" w:rsidRDefault="0063751E" w:rsidP="0063751E">
      <w:pPr>
        <w:spacing w:after="0"/>
        <w:jc w:val="both"/>
        <w:rPr>
          <w:rFonts w:eastAsia="Comic Sans MS" w:cs="Arial"/>
        </w:rPr>
      </w:pPr>
    </w:p>
    <w:p w14:paraId="47DC4192" w14:textId="77777777" w:rsidR="0063751E" w:rsidRPr="006A6526" w:rsidRDefault="0063751E" w:rsidP="0063751E">
      <w:pPr>
        <w:spacing w:after="0"/>
        <w:jc w:val="both"/>
        <w:rPr>
          <w:rFonts w:eastAsia="Comic Sans MS" w:cs="Arial"/>
        </w:rPr>
      </w:pPr>
    </w:p>
    <w:p w14:paraId="67CC4CA3" w14:textId="77777777" w:rsidR="0063751E" w:rsidRPr="006A6526" w:rsidRDefault="0063751E" w:rsidP="0063751E">
      <w:pPr>
        <w:spacing w:after="0"/>
        <w:jc w:val="both"/>
        <w:rPr>
          <w:rFonts w:ascii="Garamond" w:eastAsia="Comic Sans MS" w:hAnsi="Garamond" w:cs="Arial"/>
        </w:rPr>
      </w:pPr>
    </w:p>
    <w:p w14:paraId="23A4F7D0" w14:textId="77777777" w:rsidR="0063751E" w:rsidRDefault="0063751E" w:rsidP="0063751E">
      <w:pPr>
        <w:spacing w:after="0"/>
        <w:jc w:val="both"/>
        <w:rPr>
          <w:rFonts w:ascii="Garamond" w:eastAsia="Comic Sans MS" w:hAnsi="Garamond" w:cs="Arial"/>
        </w:rPr>
      </w:pPr>
    </w:p>
    <w:p w14:paraId="0AC39DF0" w14:textId="77777777" w:rsidR="0063751E" w:rsidRDefault="0063751E" w:rsidP="0063751E">
      <w:pPr>
        <w:rPr>
          <w:rFonts w:ascii="Verdana" w:hAnsi="Verdana" w:cs="Arial"/>
          <w:b/>
        </w:rPr>
      </w:pPr>
      <w:r>
        <w:rPr>
          <w:rFonts w:ascii="Verdana" w:hAnsi="Verdana" w:cs="Arial"/>
          <w:b/>
        </w:rPr>
        <w:br w:type="page"/>
      </w:r>
    </w:p>
    <w:p w14:paraId="0949D38C" w14:textId="39C7261C" w:rsidR="00AD5A79" w:rsidRPr="00D0213D" w:rsidRDefault="00AD5A79" w:rsidP="00AD5A79">
      <w:pPr>
        <w:spacing w:after="0"/>
        <w:rPr>
          <w:rFonts w:ascii="Verdana" w:hAnsi="Verdana"/>
          <w:b/>
          <w:sz w:val="22"/>
          <w:u w:val="single"/>
        </w:rPr>
      </w:pPr>
      <w:r w:rsidRPr="00D0213D">
        <w:rPr>
          <w:rFonts w:ascii="Verdana" w:hAnsi="Verdana"/>
          <w:b/>
          <w:sz w:val="22"/>
          <w:u w:val="single"/>
        </w:rPr>
        <w:lastRenderedPageBreak/>
        <w:t>Wat is pesten?</w:t>
      </w:r>
    </w:p>
    <w:p w14:paraId="672A6659" w14:textId="77777777" w:rsidR="00AD5A79" w:rsidRPr="00D0213D" w:rsidRDefault="00AD5A79" w:rsidP="00AD5A79">
      <w:pPr>
        <w:spacing w:after="0"/>
        <w:rPr>
          <w:rFonts w:ascii="Verdana" w:hAnsi="Verdana"/>
          <w:sz w:val="22"/>
        </w:rPr>
      </w:pPr>
    </w:p>
    <w:p w14:paraId="53828206" w14:textId="77777777" w:rsidR="00FE60B7" w:rsidRPr="00D81032" w:rsidRDefault="00FE60B7" w:rsidP="00AD5A79">
      <w:pPr>
        <w:spacing w:after="0"/>
        <w:rPr>
          <w:rFonts w:ascii="Verdana" w:hAnsi="Verdana"/>
          <w:sz w:val="22"/>
        </w:rPr>
      </w:pPr>
      <w:r w:rsidRPr="00D81032">
        <w:rPr>
          <w:rFonts w:ascii="Verdana" w:hAnsi="Verdana"/>
          <w:sz w:val="22"/>
        </w:rPr>
        <w:t>Pesten is (psychisch, fysiek of seksueel) systematisch geweld van een leerling of een groep leerlingen ten opzichte van één of meer klasgenoten/schoolgenoten, die niet in staat is/ zijn zichzelf te verdedigen, met als gevolg dat d</w:t>
      </w:r>
      <w:r w:rsidR="00D81032" w:rsidRPr="00D81032">
        <w:rPr>
          <w:rFonts w:ascii="Verdana" w:hAnsi="Verdana"/>
          <w:sz w:val="22"/>
        </w:rPr>
        <w:t>ie persoon buiten (een deel van</w:t>
      </w:r>
      <w:r w:rsidRPr="00D81032">
        <w:rPr>
          <w:rFonts w:ascii="Verdana" w:hAnsi="Verdana"/>
          <w:sz w:val="22"/>
        </w:rPr>
        <w:t>) de groep komt te staan.</w:t>
      </w:r>
    </w:p>
    <w:p w14:paraId="5DAB6C7B" w14:textId="77777777" w:rsidR="00FE60B7" w:rsidRPr="00D0213D" w:rsidRDefault="00FE60B7" w:rsidP="00AD5A79">
      <w:pPr>
        <w:spacing w:after="0"/>
        <w:rPr>
          <w:rFonts w:ascii="Verdana" w:hAnsi="Verdana"/>
          <w:sz w:val="22"/>
        </w:rPr>
      </w:pPr>
    </w:p>
    <w:p w14:paraId="008F9680" w14:textId="77777777" w:rsidR="00FE0746" w:rsidRDefault="00FE60B7" w:rsidP="00AD5A79">
      <w:pPr>
        <w:spacing w:after="0"/>
        <w:rPr>
          <w:rFonts w:ascii="Verdana" w:hAnsi="Verdana"/>
          <w:b/>
          <w:sz w:val="22"/>
          <w:u w:val="single"/>
        </w:rPr>
      </w:pPr>
      <w:r w:rsidRPr="00D0213D">
        <w:rPr>
          <w:rFonts w:ascii="Verdana" w:hAnsi="Verdana"/>
          <w:b/>
          <w:sz w:val="22"/>
          <w:u w:val="single"/>
        </w:rPr>
        <w:t>Plagen</w:t>
      </w:r>
    </w:p>
    <w:p w14:paraId="02EB378F" w14:textId="77777777" w:rsidR="00FE60B7" w:rsidRPr="00D0213D" w:rsidRDefault="00FE60B7" w:rsidP="00AD5A79">
      <w:pPr>
        <w:spacing w:after="0"/>
        <w:rPr>
          <w:rFonts w:ascii="Verdana" w:hAnsi="Verdana"/>
          <w:b/>
          <w:sz w:val="22"/>
          <w:u w:val="single"/>
        </w:rPr>
      </w:pPr>
    </w:p>
    <w:p w14:paraId="57D816EB" w14:textId="77777777" w:rsidR="00F14558" w:rsidRPr="00D0213D" w:rsidRDefault="00FE60B7" w:rsidP="00AD5A79">
      <w:pPr>
        <w:spacing w:after="0"/>
        <w:rPr>
          <w:rFonts w:ascii="Verdana" w:hAnsi="Verdana"/>
          <w:sz w:val="22"/>
        </w:rPr>
      </w:pPr>
      <w:r w:rsidRPr="00D0213D">
        <w:rPr>
          <w:rFonts w:ascii="Verdana" w:hAnsi="Verdana"/>
          <w:sz w:val="22"/>
        </w:rPr>
        <w:t>Bij plagen zijn beide partijen even sterk en er is geen sprake van slachtoffer en dader. Plagen zie je vaak bij mensen die elkaar wel mogen. De plager heeft niet de intentie om de geplaagde te beschadigen. Tussen kinderen, zeker in de bovenbouw en in het voortgezet onderwijs, zie je hetzelfde patroon ontstaan. Humor staat hierbij centraal.</w:t>
      </w:r>
    </w:p>
    <w:p w14:paraId="51ED4726" w14:textId="77777777" w:rsidR="00FC053C" w:rsidRPr="00D0213D" w:rsidRDefault="00F14558" w:rsidP="00AD5A79">
      <w:pPr>
        <w:spacing w:after="0"/>
        <w:rPr>
          <w:rFonts w:ascii="Verdana" w:hAnsi="Verdana"/>
          <w:sz w:val="22"/>
        </w:rPr>
      </w:pPr>
      <w:r w:rsidRPr="00D0213D">
        <w:rPr>
          <w:rFonts w:ascii="Verdana" w:hAnsi="Verdana"/>
          <w:sz w:val="22"/>
        </w:rPr>
        <w:t xml:space="preserve">Plagen wordt pesten als de geplaagde aangeeft een bepaalde actie en of/woorden onprettig te vinden en de </w:t>
      </w:r>
      <w:proofErr w:type="spellStart"/>
      <w:r w:rsidRPr="00D0213D">
        <w:rPr>
          <w:rFonts w:ascii="Verdana" w:hAnsi="Verdana"/>
          <w:sz w:val="22"/>
        </w:rPr>
        <w:t>pester</w:t>
      </w:r>
      <w:proofErr w:type="spellEnd"/>
      <w:r w:rsidRPr="00D0213D">
        <w:rPr>
          <w:rFonts w:ascii="Verdana" w:hAnsi="Verdana"/>
          <w:sz w:val="22"/>
        </w:rPr>
        <w:t xml:space="preserve"> toch doorgaat.</w:t>
      </w:r>
    </w:p>
    <w:p w14:paraId="6A05A809" w14:textId="77777777" w:rsidR="00FC053C" w:rsidRPr="00D0213D" w:rsidRDefault="00FC053C" w:rsidP="00AD5A79">
      <w:pPr>
        <w:spacing w:after="0"/>
        <w:rPr>
          <w:rFonts w:ascii="Verdana" w:hAnsi="Verdana"/>
          <w:sz w:val="22"/>
        </w:rPr>
      </w:pPr>
    </w:p>
    <w:p w14:paraId="72A3D3EC" w14:textId="77777777" w:rsidR="00943831" w:rsidRDefault="00943831" w:rsidP="00AD5A79">
      <w:pPr>
        <w:spacing w:after="0"/>
        <w:rPr>
          <w:rFonts w:ascii="Verdana" w:hAnsi="Verdana"/>
          <w:b/>
          <w:sz w:val="22"/>
          <w:u w:val="single"/>
        </w:rPr>
      </w:pPr>
    </w:p>
    <w:p w14:paraId="190D9215" w14:textId="77777777" w:rsidR="00FC053C" w:rsidRPr="00D0213D" w:rsidRDefault="00FC053C" w:rsidP="00AD5A79">
      <w:pPr>
        <w:spacing w:after="0"/>
        <w:rPr>
          <w:rFonts w:ascii="Verdana" w:hAnsi="Verdana"/>
          <w:b/>
          <w:sz w:val="22"/>
        </w:rPr>
      </w:pPr>
      <w:r w:rsidRPr="00D0213D">
        <w:rPr>
          <w:rFonts w:ascii="Verdana" w:hAnsi="Verdana"/>
          <w:b/>
          <w:sz w:val="22"/>
          <w:u w:val="single"/>
        </w:rPr>
        <w:t>Vormen van pesten</w:t>
      </w:r>
    </w:p>
    <w:p w14:paraId="6D98A12B" w14:textId="77777777" w:rsidR="00FC053C" w:rsidRPr="00D0213D" w:rsidRDefault="00FC053C" w:rsidP="00AD5A79">
      <w:pPr>
        <w:spacing w:after="0"/>
        <w:rPr>
          <w:rFonts w:ascii="Verdana" w:hAnsi="Verdana"/>
          <w:sz w:val="22"/>
        </w:rPr>
      </w:pPr>
    </w:p>
    <w:p w14:paraId="05D00A9C" w14:textId="77777777" w:rsidR="00FC053C" w:rsidRPr="00D0213D" w:rsidRDefault="00FC053C" w:rsidP="00AD5A79">
      <w:pPr>
        <w:spacing w:after="0"/>
        <w:rPr>
          <w:rFonts w:ascii="Verdana" w:hAnsi="Verdana"/>
          <w:sz w:val="22"/>
        </w:rPr>
      </w:pPr>
      <w:r w:rsidRPr="00D0213D">
        <w:rPr>
          <w:rFonts w:ascii="Verdana" w:hAnsi="Verdana"/>
          <w:sz w:val="22"/>
        </w:rPr>
        <w:t>Er zijn veel manieren waarop gepest kan worden. Hieronder een lijst met de meest voorkomende vormen en wat voorbeelden hiervan.</w:t>
      </w:r>
    </w:p>
    <w:p w14:paraId="2946DB82" w14:textId="77777777" w:rsidR="00FC053C" w:rsidRPr="00D0213D" w:rsidRDefault="00FC053C" w:rsidP="00AD5A79">
      <w:pPr>
        <w:spacing w:after="0"/>
        <w:rPr>
          <w:rFonts w:ascii="Verdana" w:hAnsi="Verdana"/>
          <w:sz w:val="22"/>
        </w:rPr>
      </w:pPr>
    </w:p>
    <w:p w14:paraId="56607935" w14:textId="77777777" w:rsidR="00FC053C" w:rsidRPr="00D0213D" w:rsidRDefault="007340E0" w:rsidP="00AD5A79">
      <w:pPr>
        <w:spacing w:after="0"/>
        <w:rPr>
          <w:rFonts w:ascii="Verdana" w:hAnsi="Verdana"/>
          <w:b/>
          <w:sz w:val="22"/>
        </w:rPr>
      </w:pPr>
      <w:r w:rsidRPr="00D0213D">
        <w:rPr>
          <w:rFonts w:ascii="Verdana" w:hAnsi="Verdana"/>
          <w:b/>
          <w:sz w:val="22"/>
        </w:rPr>
        <w:t>Verbaal</w:t>
      </w:r>
    </w:p>
    <w:p w14:paraId="1A5FC779" w14:textId="77777777" w:rsidR="00FC053C" w:rsidRPr="00D0213D" w:rsidRDefault="00FC053C" w:rsidP="00AD5A79">
      <w:pPr>
        <w:spacing w:after="0"/>
        <w:rPr>
          <w:rFonts w:ascii="Verdana" w:hAnsi="Verdana"/>
          <w:sz w:val="22"/>
        </w:rPr>
      </w:pPr>
      <w:r w:rsidRPr="00D0213D">
        <w:rPr>
          <w:rFonts w:ascii="Verdana" w:hAnsi="Verdana"/>
          <w:sz w:val="22"/>
        </w:rPr>
        <w:t>Vernederen, belachelijk maken, schelden, dreigen, met bijnamen aa</w:t>
      </w:r>
      <w:r w:rsidR="009D0EA7" w:rsidRPr="00D0213D">
        <w:rPr>
          <w:rFonts w:ascii="Verdana" w:hAnsi="Verdana"/>
          <w:sz w:val="22"/>
        </w:rPr>
        <w:t>nspreken, gemene briefjes, mail</w:t>
      </w:r>
      <w:r w:rsidRPr="00D0213D">
        <w:rPr>
          <w:rFonts w:ascii="Verdana" w:hAnsi="Verdana"/>
          <w:sz w:val="22"/>
        </w:rPr>
        <w:t>t</w:t>
      </w:r>
      <w:r w:rsidR="009D0EA7" w:rsidRPr="00D0213D">
        <w:rPr>
          <w:rFonts w:ascii="Verdana" w:hAnsi="Verdana"/>
          <w:sz w:val="22"/>
        </w:rPr>
        <w:t>j</w:t>
      </w:r>
      <w:r w:rsidRPr="00D0213D">
        <w:rPr>
          <w:rFonts w:ascii="Verdana" w:hAnsi="Verdana"/>
          <w:sz w:val="22"/>
        </w:rPr>
        <w:t>es, sms’jes, appjes schrijven</w:t>
      </w:r>
      <w:r w:rsidR="007340E0" w:rsidRPr="00D0213D">
        <w:rPr>
          <w:rFonts w:ascii="Verdana" w:hAnsi="Verdana"/>
          <w:sz w:val="22"/>
        </w:rPr>
        <w:t xml:space="preserve">, uitlachen, bijnamen op basis van lichaamskenmerken. </w:t>
      </w:r>
    </w:p>
    <w:p w14:paraId="5997CC1D" w14:textId="77777777" w:rsidR="00FC053C" w:rsidRPr="00D0213D" w:rsidRDefault="00FC053C" w:rsidP="00AD5A79">
      <w:pPr>
        <w:spacing w:after="0"/>
        <w:rPr>
          <w:rFonts w:ascii="Verdana" w:hAnsi="Verdana"/>
          <w:sz w:val="22"/>
        </w:rPr>
      </w:pPr>
    </w:p>
    <w:p w14:paraId="0751A5B8" w14:textId="77777777" w:rsidR="00FC053C" w:rsidRPr="00D0213D" w:rsidRDefault="007340E0" w:rsidP="00AD5A79">
      <w:pPr>
        <w:spacing w:after="0"/>
        <w:rPr>
          <w:rFonts w:ascii="Verdana" w:hAnsi="Verdana"/>
          <w:b/>
          <w:sz w:val="22"/>
        </w:rPr>
      </w:pPr>
      <w:r w:rsidRPr="00D0213D">
        <w:rPr>
          <w:rFonts w:ascii="Verdana" w:hAnsi="Verdana"/>
          <w:b/>
          <w:sz w:val="22"/>
        </w:rPr>
        <w:t>Fysiek</w:t>
      </w:r>
    </w:p>
    <w:p w14:paraId="6390D9DC" w14:textId="77777777" w:rsidR="00FC053C" w:rsidRPr="00D0213D" w:rsidRDefault="00FC053C" w:rsidP="00AD5A79">
      <w:pPr>
        <w:spacing w:after="0"/>
        <w:rPr>
          <w:rFonts w:ascii="Verdana" w:hAnsi="Verdana"/>
          <w:sz w:val="22"/>
        </w:rPr>
      </w:pPr>
      <w:r w:rsidRPr="00D0213D">
        <w:rPr>
          <w:rFonts w:ascii="Verdana" w:hAnsi="Verdana"/>
          <w:sz w:val="22"/>
        </w:rPr>
        <w:t xml:space="preserve">Trekken aan kleding, duwen en sjorren, schoppen en slaan, </w:t>
      </w:r>
      <w:r w:rsidR="007340E0" w:rsidRPr="00D0213D">
        <w:rPr>
          <w:rFonts w:ascii="Verdana" w:hAnsi="Verdana"/>
          <w:sz w:val="22"/>
        </w:rPr>
        <w:t xml:space="preserve">spugen, laten struikelen, </w:t>
      </w:r>
      <w:r w:rsidRPr="00D0213D">
        <w:rPr>
          <w:rFonts w:ascii="Verdana" w:hAnsi="Verdana"/>
          <w:sz w:val="22"/>
        </w:rPr>
        <w:t>krabben en aan haren trekken, wapens gebruiken</w:t>
      </w:r>
      <w:r w:rsidR="008B3E69" w:rsidRPr="00D0213D">
        <w:rPr>
          <w:rFonts w:ascii="Verdana" w:hAnsi="Verdana"/>
          <w:sz w:val="22"/>
        </w:rPr>
        <w:t>.</w:t>
      </w:r>
    </w:p>
    <w:p w14:paraId="110FFD37" w14:textId="77777777" w:rsidR="00FC053C" w:rsidRPr="00D0213D" w:rsidRDefault="00FC053C" w:rsidP="00AD5A79">
      <w:pPr>
        <w:spacing w:after="0"/>
        <w:rPr>
          <w:rFonts w:ascii="Verdana" w:hAnsi="Verdana"/>
          <w:sz w:val="22"/>
        </w:rPr>
      </w:pPr>
    </w:p>
    <w:p w14:paraId="6C6C01AE" w14:textId="77777777" w:rsidR="00FC053C" w:rsidRPr="00D0213D" w:rsidRDefault="007340E0" w:rsidP="00AD5A79">
      <w:pPr>
        <w:spacing w:after="0"/>
        <w:rPr>
          <w:rFonts w:ascii="Verdana" w:hAnsi="Verdana"/>
          <w:b/>
          <w:sz w:val="22"/>
        </w:rPr>
      </w:pPr>
      <w:r w:rsidRPr="00D0213D">
        <w:rPr>
          <w:rFonts w:ascii="Verdana" w:hAnsi="Verdana"/>
          <w:b/>
          <w:sz w:val="22"/>
        </w:rPr>
        <w:t>Intimidatie</w:t>
      </w:r>
    </w:p>
    <w:p w14:paraId="5CF12872" w14:textId="77777777" w:rsidR="007340E0" w:rsidRPr="00D0213D" w:rsidRDefault="00FC053C" w:rsidP="007340E0">
      <w:pPr>
        <w:spacing w:after="0"/>
        <w:rPr>
          <w:rFonts w:ascii="Verdana" w:hAnsi="Verdana"/>
          <w:sz w:val="22"/>
        </w:rPr>
      </w:pPr>
      <w:r w:rsidRPr="00D0213D">
        <w:rPr>
          <w:rFonts w:ascii="Verdana" w:hAnsi="Verdana"/>
          <w:sz w:val="22"/>
        </w:rPr>
        <w:t>Opjagen en achterna lopen, in de val laten lopen, klem zetten of rijden, opsluiten</w:t>
      </w:r>
      <w:r w:rsidR="007340E0" w:rsidRPr="00D0213D">
        <w:rPr>
          <w:rFonts w:ascii="Verdana" w:hAnsi="Verdana"/>
          <w:sz w:val="22"/>
        </w:rPr>
        <w:t>, opwachten, de doorgang versperren, dwingen om geld of spullen af te geven, het afdwingen om iets voor de pestende leerling te doen</w:t>
      </w:r>
    </w:p>
    <w:p w14:paraId="6B699379" w14:textId="77777777" w:rsidR="00FC053C" w:rsidRPr="00D0213D" w:rsidRDefault="00FC053C" w:rsidP="00AD5A79">
      <w:pPr>
        <w:spacing w:after="0"/>
        <w:rPr>
          <w:rFonts w:ascii="Verdana" w:hAnsi="Verdana"/>
          <w:sz w:val="22"/>
        </w:rPr>
      </w:pPr>
    </w:p>
    <w:p w14:paraId="4828F34C" w14:textId="77777777" w:rsidR="00FC053C" w:rsidRPr="00D0213D" w:rsidRDefault="007340E0" w:rsidP="00AD5A79">
      <w:pPr>
        <w:spacing w:after="0"/>
        <w:rPr>
          <w:rFonts w:ascii="Verdana" w:hAnsi="Verdana"/>
          <w:b/>
          <w:sz w:val="22"/>
        </w:rPr>
      </w:pPr>
      <w:r w:rsidRPr="00D0213D">
        <w:rPr>
          <w:rFonts w:ascii="Verdana" w:hAnsi="Verdana"/>
          <w:b/>
          <w:sz w:val="22"/>
        </w:rPr>
        <w:t>Isolatie</w:t>
      </w:r>
    </w:p>
    <w:p w14:paraId="7CCB008A" w14:textId="77777777" w:rsidR="00FC053C" w:rsidRPr="00D0213D" w:rsidRDefault="00FC053C" w:rsidP="00AD5A79">
      <w:pPr>
        <w:spacing w:after="0"/>
        <w:rPr>
          <w:rFonts w:ascii="Verdana" w:hAnsi="Verdana"/>
          <w:sz w:val="22"/>
        </w:rPr>
      </w:pPr>
      <w:r w:rsidRPr="00D0213D">
        <w:rPr>
          <w:rFonts w:ascii="Verdana" w:hAnsi="Verdana"/>
          <w:sz w:val="22"/>
        </w:rPr>
        <w:t>Doodzwijgen en negeren, uitsluiten van feestjes, bij groepsopdrachten, niet reageren als iemand iets zegt</w:t>
      </w:r>
      <w:r w:rsidR="008B3E69" w:rsidRPr="00D0213D">
        <w:rPr>
          <w:rFonts w:ascii="Verdana" w:hAnsi="Verdana"/>
          <w:sz w:val="22"/>
        </w:rPr>
        <w:t xml:space="preserve"> of vraagt.</w:t>
      </w:r>
    </w:p>
    <w:p w14:paraId="1F72F646" w14:textId="77777777" w:rsidR="00FC053C" w:rsidRPr="00D0213D" w:rsidRDefault="00FC053C" w:rsidP="00AD5A79">
      <w:pPr>
        <w:spacing w:after="0"/>
        <w:rPr>
          <w:rFonts w:ascii="Verdana" w:hAnsi="Verdana"/>
          <w:sz w:val="22"/>
        </w:rPr>
      </w:pPr>
    </w:p>
    <w:p w14:paraId="7F9272DB" w14:textId="77777777" w:rsidR="00FC053C" w:rsidRPr="00D0213D" w:rsidRDefault="00FC053C" w:rsidP="00AD5A79">
      <w:pPr>
        <w:spacing w:after="0"/>
        <w:rPr>
          <w:rFonts w:ascii="Verdana" w:hAnsi="Verdana"/>
          <w:sz w:val="22"/>
        </w:rPr>
      </w:pPr>
      <w:r w:rsidRPr="00D0213D">
        <w:rPr>
          <w:rFonts w:ascii="Verdana" w:hAnsi="Verdana"/>
          <w:b/>
          <w:sz w:val="22"/>
        </w:rPr>
        <w:t>Stelen en vernielen</w:t>
      </w:r>
    </w:p>
    <w:p w14:paraId="1B3AD777" w14:textId="77777777" w:rsidR="008B3E69" w:rsidRPr="00D0213D" w:rsidRDefault="00FC053C" w:rsidP="00AD5A79">
      <w:pPr>
        <w:spacing w:after="0"/>
        <w:rPr>
          <w:rFonts w:ascii="Verdana" w:hAnsi="Verdana"/>
          <w:sz w:val="22"/>
        </w:rPr>
      </w:pPr>
      <w:r w:rsidRPr="00D0213D">
        <w:rPr>
          <w:rFonts w:ascii="Verdana" w:hAnsi="Verdana"/>
          <w:sz w:val="22"/>
        </w:rPr>
        <w:t>Afpakken van kledingstukken</w:t>
      </w:r>
      <w:r w:rsidR="008B3E69" w:rsidRPr="00D0213D">
        <w:rPr>
          <w:rFonts w:ascii="Verdana" w:hAnsi="Verdana"/>
          <w:sz w:val="22"/>
        </w:rPr>
        <w:t>, afpakken van schooltas, afpakken van schoolspullen, kliederen op eigendommen, banden lek prikken, fiets beschadigen</w:t>
      </w:r>
    </w:p>
    <w:p w14:paraId="08CE6F91" w14:textId="77777777" w:rsidR="008B3E69" w:rsidRPr="00D0213D" w:rsidRDefault="008B3E69" w:rsidP="00AD5A79">
      <w:pPr>
        <w:spacing w:after="0"/>
        <w:rPr>
          <w:rFonts w:ascii="Verdana" w:hAnsi="Verdana"/>
          <w:sz w:val="22"/>
        </w:rPr>
      </w:pPr>
    </w:p>
    <w:p w14:paraId="0D1DD167" w14:textId="081DCA85" w:rsidR="008B3E69" w:rsidRPr="00D0213D" w:rsidRDefault="007340E0" w:rsidP="00AD5A79">
      <w:pPr>
        <w:spacing w:after="0"/>
        <w:rPr>
          <w:rFonts w:ascii="Verdana" w:hAnsi="Verdana"/>
          <w:sz w:val="22"/>
        </w:rPr>
      </w:pPr>
      <w:r w:rsidRPr="00D0213D">
        <w:rPr>
          <w:rFonts w:ascii="Verdana" w:hAnsi="Verdana"/>
          <w:b/>
          <w:sz w:val="22"/>
        </w:rPr>
        <w:t>Cyberpesten</w:t>
      </w:r>
    </w:p>
    <w:p w14:paraId="683F4DCF" w14:textId="3800A5E8" w:rsidR="009D0EA7" w:rsidRPr="00D0213D" w:rsidRDefault="0228FE48" w:rsidP="0228FE48">
      <w:pPr>
        <w:spacing w:after="0"/>
        <w:rPr>
          <w:rFonts w:ascii="Verdana" w:hAnsi="Verdana"/>
          <w:sz w:val="22"/>
          <w:szCs w:val="22"/>
        </w:rPr>
      </w:pPr>
      <w:r w:rsidRPr="0228FE48">
        <w:rPr>
          <w:rFonts w:ascii="Verdana" w:hAnsi="Verdana"/>
          <w:sz w:val="22"/>
          <w:szCs w:val="22"/>
        </w:rPr>
        <w:t xml:space="preserve">Anonieme brieven versturen via </w:t>
      </w:r>
      <w:proofErr w:type="spellStart"/>
      <w:r w:rsidRPr="0228FE48">
        <w:rPr>
          <w:rFonts w:ascii="Verdana" w:hAnsi="Verdana"/>
          <w:sz w:val="22"/>
          <w:szCs w:val="22"/>
        </w:rPr>
        <w:t>social</w:t>
      </w:r>
      <w:proofErr w:type="spellEnd"/>
      <w:r w:rsidRPr="0228FE48">
        <w:rPr>
          <w:rFonts w:ascii="Verdana" w:hAnsi="Verdana"/>
          <w:sz w:val="22"/>
          <w:szCs w:val="22"/>
        </w:rPr>
        <w:t xml:space="preserve">-media, schelden, roddelen, bedreigen, foto’s van mobieltjes en webcam op het internet plaatsen, privégegevens op een site plaatsen, wachtwoorden en </w:t>
      </w:r>
      <w:proofErr w:type="spellStart"/>
      <w:r w:rsidRPr="0228FE48">
        <w:rPr>
          <w:rFonts w:ascii="Verdana" w:hAnsi="Verdana"/>
          <w:sz w:val="22"/>
          <w:szCs w:val="22"/>
        </w:rPr>
        <w:t>credits</w:t>
      </w:r>
      <w:proofErr w:type="spellEnd"/>
      <w:r w:rsidRPr="0228FE48">
        <w:rPr>
          <w:rFonts w:ascii="Verdana" w:hAnsi="Verdana"/>
          <w:sz w:val="22"/>
          <w:szCs w:val="22"/>
        </w:rPr>
        <w:t xml:space="preserve"> (van een game) stelen en misbruiken, haatprofielen aanmaken, virussen sturen, happy slapping en het versturen van een e-mailbom.</w:t>
      </w:r>
    </w:p>
    <w:p w14:paraId="61CDCEAD" w14:textId="77777777" w:rsidR="009D0EA7" w:rsidRPr="00D0213D" w:rsidRDefault="009D0EA7" w:rsidP="00AD5A79">
      <w:pPr>
        <w:spacing w:after="0"/>
        <w:rPr>
          <w:rFonts w:ascii="Verdana" w:hAnsi="Verdana"/>
          <w:sz w:val="22"/>
        </w:rPr>
      </w:pPr>
    </w:p>
    <w:p w14:paraId="4874F678" w14:textId="77777777" w:rsidR="009D0EA7" w:rsidRPr="00374160" w:rsidRDefault="00D81032" w:rsidP="00AD5A79">
      <w:pPr>
        <w:spacing w:after="0"/>
        <w:rPr>
          <w:rFonts w:ascii="Verdana" w:hAnsi="Verdana"/>
          <w:sz w:val="22"/>
        </w:rPr>
      </w:pPr>
      <w:r>
        <w:rPr>
          <w:rFonts w:ascii="Verdana" w:hAnsi="Verdana"/>
          <w:b/>
          <w:sz w:val="22"/>
          <w:u w:val="single"/>
        </w:rPr>
        <w:lastRenderedPageBreak/>
        <w:t>Betrokkenen</w:t>
      </w:r>
    </w:p>
    <w:p w14:paraId="61829076" w14:textId="77777777" w:rsidR="009D0EA7" w:rsidRPr="00374160" w:rsidRDefault="009D0EA7" w:rsidP="00AD5A79">
      <w:pPr>
        <w:spacing w:after="0"/>
        <w:rPr>
          <w:rFonts w:ascii="Verdana" w:hAnsi="Verdana"/>
          <w:sz w:val="22"/>
        </w:rPr>
      </w:pPr>
    </w:p>
    <w:p w14:paraId="470AACD0" w14:textId="77777777" w:rsidR="009D0EA7" w:rsidRPr="00374160" w:rsidRDefault="009D0EA7" w:rsidP="00AD5A79">
      <w:pPr>
        <w:spacing w:after="0"/>
        <w:rPr>
          <w:rFonts w:ascii="Verdana" w:hAnsi="Verdana"/>
          <w:sz w:val="22"/>
        </w:rPr>
      </w:pPr>
      <w:r w:rsidRPr="00374160">
        <w:rPr>
          <w:rFonts w:ascii="Verdana" w:hAnsi="Verdana"/>
          <w:sz w:val="22"/>
        </w:rPr>
        <w:t>Als er zich een situatie van pesten voordoet, dan</w:t>
      </w:r>
      <w:r w:rsidR="00C46953" w:rsidRPr="00374160">
        <w:rPr>
          <w:rFonts w:ascii="Verdana" w:hAnsi="Verdana"/>
          <w:sz w:val="22"/>
        </w:rPr>
        <w:t xml:space="preserve"> heb je altijd te maken met meerdere</w:t>
      </w:r>
      <w:r w:rsidR="00D0213D" w:rsidRPr="00374160">
        <w:rPr>
          <w:rFonts w:ascii="Verdana" w:hAnsi="Verdana"/>
          <w:sz w:val="22"/>
        </w:rPr>
        <w:t xml:space="preserve"> </w:t>
      </w:r>
      <w:r w:rsidR="006F1CFE" w:rsidRPr="00D81032">
        <w:rPr>
          <w:rFonts w:ascii="Verdana" w:hAnsi="Verdana"/>
          <w:sz w:val="22"/>
        </w:rPr>
        <w:t>betrokkenen</w:t>
      </w:r>
      <w:r w:rsidR="00D0213D" w:rsidRPr="00374160">
        <w:rPr>
          <w:rFonts w:ascii="Verdana" w:hAnsi="Verdana"/>
          <w:sz w:val="22"/>
        </w:rPr>
        <w:t>.</w:t>
      </w:r>
    </w:p>
    <w:p w14:paraId="2BA226A1" w14:textId="77777777" w:rsidR="00DF1625" w:rsidRPr="00D0213D" w:rsidRDefault="00DF1625" w:rsidP="00AD5A79">
      <w:pPr>
        <w:spacing w:after="0"/>
        <w:rPr>
          <w:rFonts w:ascii="Verdana" w:hAnsi="Verdana"/>
          <w:sz w:val="22"/>
        </w:rPr>
      </w:pPr>
    </w:p>
    <w:p w14:paraId="11F73312" w14:textId="77777777" w:rsidR="00DF1625" w:rsidRPr="00D0213D" w:rsidRDefault="00DF1625" w:rsidP="00AD5A79">
      <w:pPr>
        <w:spacing w:after="0"/>
        <w:rPr>
          <w:rFonts w:ascii="Verdana" w:hAnsi="Verdana"/>
          <w:b/>
          <w:sz w:val="22"/>
        </w:rPr>
      </w:pPr>
      <w:r w:rsidRPr="00D0213D">
        <w:rPr>
          <w:rFonts w:ascii="Verdana" w:hAnsi="Verdana"/>
          <w:b/>
          <w:sz w:val="22"/>
        </w:rPr>
        <w:t>De gepeste leerling</w:t>
      </w:r>
    </w:p>
    <w:p w14:paraId="725B6CE4" w14:textId="77777777" w:rsidR="00C46953" w:rsidRPr="00D0213D" w:rsidRDefault="00DF1625" w:rsidP="00AD5A79">
      <w:pPr>
        <w:spacing w:after="0"/>
        <w:rPr>
          <w:rFonts w:ascii="Verdana" w:hAnsi="Verdana"/>
          <w:sz w:val="22"/>
        </w:rPr>
      </w:pPr>
      <w:r w:rsidRPr="00D0213D">
        <w:rPr>
          <w:rFonts w:ascii="Verdana" w:hAnsi="Verdana"/>
          <w:sz w:val="22"/>
        </w:rPr>
        <w:t>Sommige leerlingen lopen meer kans gepest te worden dan anderen. Dan kan met hun uiterlijk, gedrag, gevoelens en sociale uitingsvormen te maken hebben</w:t>
      </w:r>
      <w:r w:rsidR="00C46953" w:rsidRPr="00D0213D">
        <w:rPr>
          <w:rFonts w:ascii="Verdana" w:hAnsi="Verdana"/>
          <w:sz w:val="22"/>
        </w:rPr>
        <w:t xml:space="preserve">. Soms is er echter geen aanwijsbare reden waarom een kind gepest wordt. Het pesten gebeurt vaak in situaties waarin de </w:t>
      </w:r>
      <w:proofErr w:type="spellStart"/>
      <w:r w:rsidR="00C46953" w:rsidRPr="00D0213D">
        <w:rPr>
          <w:rFonts w:ascii="Verdana" w:hAnsi="Verdana"/>
          <w:sz w:val="22"/>
        </w:rPr>
        <w:t>pester</w:t>
      </w:r>
      <w:proofErr w:type="spellEnd"/>
      <w:r w:rsidR="00C46953" w:rsidRPr="00D0213D">
        <w:rPr>
          <w:rFonts w:ascii="Verdana" w:hAnsi="Verdana"/>
          <w:sz w:val="22"/>
        </w:rPr>
        <w:t>(s) de kans krijgen om het slachtoffer te pakken te nemen, dus in onveilige situaties.</w:t>
      </w:r>
    </w:p>
    <w:p w14:paraId="563D3A38" w14:textId="77777777" w:rsidR="00C46953" w:rsidRPr="00D0213D" w:rsidRDefault="00C46953" w:rsidP="00AD5A79">
      <w:pPr>
        <w:spacing w:after="0"/>
        <w:rPr>
          <w:rFonts w:ascii="Verdana" w:hAnsi="Verdana"/>
          <w:sz w:val="22"/>
        </w:rPr>
      </w:pPr>
      <w:r w:rsidRPr="00D0213D">
        <w:rPr>
          <w:rFonts w:ascii="Verdana" w:hAnsi="Verdana"/>
          <w:sz w:val="22"/>
        </w:rPr>
        <w:t>Een kind dat gepest wordt praat er thuis niet altijd over. Redenen hiervoor kunnen zijn:</w:t>
      </w:r>
    </w:p>
    <w:p w14:paraId="6DD77A63"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schaamte</w:t>
      </w:r>
    </w:p>
    <w:p w14:paraId="1CAB2400"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 xml:space="preserve">angst dat de ouders met de school of de </w:t>
      </w:r>
      <w:proofErr w:type="spellStart"/>
      <w:r w:rsidRPr="00D0213D">
        <w:rPr>
          <w:rFonts w:ascii="Verdana" w:hAnsi="Verdana"/>
          <w:sz w:val="22"/>
        </w:rPr>
        <w:t>pester</w:t>
      </w:r>
      <w:proofErr w:type="spellEnd"/>
      <w:r w:rsidRPr="00D0213D">
        <w:rPr>
          <w:rFonts w:ascii="Verdana" w:hAnsi="Verdana"/>
          <w:sz w:val="22"/>
        </w:rPr>
        <w:t xml:space="preserve"> gaan praten en dat het pesten dan erger wordt</w:t>
      </w:r>
    </w:p>
    <w:p w14:paraId="6AD4BA6F"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het probleem lijkt onoplosbaar</w:t>
      </w:r>
    </w:p>
    <w:p w14:paraId="6D1953CB"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het idee hebben niet te mogen klikken</w:t>
      </w:r>
    </w:p>
    <w:p w14:paraId="17AD93B2" w14:textId="77777777" w:rsidR="00C46953" w:rsidRPr="00D0213D" w:rsidRDefault="00C46953" w:rsidP="00C46953">
      <w:pPr>
        <w:spacing w:after="0"/>
        <w:rPr>
          <w:rFonts w:ascii="Verdana" w:hAnsi="Verdana"/>
          <w:sz w:val="22"/>
        </w:rPr>
      </w:pPr>
    </w:p>
    <w:p w14:paraId="01000A28" w14:textId="77777777" w:rsidR="00C46953" w:rsidRPr="00D0213D" w:rsidRDefault="00C46953" w:rsidP="00C46953">
      <w:pPr>
        <w:spacing w:after="0"/>
        <w:rPr>
          <w:rFonts w:ascii="Verdana" w:hAnsi="Verdana"/>
          <w:b/>
          <w:sz w:val="22"/>
        </w:rPr>
      </w:pPr>
      <w:r w:rsidRPr="00D0213D">
        <w:rPr>
          <w:rFonts w:ascii="Verdana" w:hAnsi="Verdana"/>
          <w:b/>
          <w:sz w:val="22"/>
        </w:rPr>
        <w:t>De pestende leerling</w:t>
      </w:r>
    </w:p>
    <w:p w14:paraId="1ED18FEE" w14:textId="77777777" w:rsidR="00C46953" w:rsidRPr="00D0213D" w:rsidRDefault="00C46953" w:rsidP="00C46953">
      <w:pPr>
        <w:spacing w:after="0"/>
        <w:rPr>
          <w:rFonts w:ascii="Verdana" w:hAnsi="Verdana"/>
          <w:sz w:val="22"/>
        </w:rPr>
      </w:pPr>
      <w:r w:rsidRPr="00D0213D">
        <w:rPr>
          <w:rFonts w:ascii="Verdana" w:hAnsi="Verdana"/>
          <w:sz w:val="22"/>
        </w:rPr>
        <w:t>Pesters zijn va</w:t>
      </w:r>
      <w:r w:rsidR="00D0213D">
        <w:rPr>
          <w:rFonts w:ascii="Verdana" w:hAnsi="Verdana"/>
          <w:sz w:val="22"/>
        </w:rPr>
        <w:t>a</w:t>
      </w:r>
      <w:r w:rsidRPr="00D0213D">
        <w:rPr>
          <w:rFonts w:ascii="Verdana" w:hAnsi="Verdana"/>
          <w:sz w:val="22"/>
        </w:rPr>
        <w:t>k de sterkeren in hun groep. Zij zijn of lijken populair, maar zijn dat duidelijk niet. Ze dwingen hun populariteit af door stoer en onkwetsbaar gedrag. Van binnen zijn ze vaak onzeker en ze proberen zichzelf groter te maken door een ander kleiner te maken.</w:t>
      </w:r>
    </w:p>
    <w:p w14:paraId="6AB66216" w14:textId="77777777" w:rsidR="00C46953" w:rsidRPr="00D0213D" w:rsidRDefault="00C46953" w:rsidP="00C46953">
      <w:pPr>
        <w:spacing w:after="0"/>
        <w:rPr>
          <w:rFonts w:ascii="Verdana" w:hAnsi="Verdana"/>
          <w:sz w:val="22"/>
        </w:rPr>
      </w:pPr>
      <w:r w:rsidRPr="00D0213D">
        <w:rPr>
          <w:rFonts w:ascii="Verdana" w:hAnsi="Verdana"/>
          <w:sz w:val="22"/>
        </w:rPr>
        <w:t xml:space="preserve">Pesters krijgen vaak andere kinderen mee, wat wie meedoet, loopt zelf de minste kans om slachtoffer te worden. Een </w:t>
      </w:r>
      <w:proofErr w:type="spellStart"/>
      <w:r w:rsidRPr="00D0213D">
        <w:rPr>
          <w:rFonts w:ascii="Verdana" w:hAnsi="Verdana"/>
          <w:sz w:val="22"/>
        </w:rPr>
        <w:t>pester</w:t>
      </w:r>
      <w:proofErr w:type="spellEnd"/>
      <w:r w:rsidRPr="00D0213D">
        <w:rPr>
          <w:rFonts w:ascii="Verdana" w:hAnsi="Verdana"/>
          <w:sz w:val="22"/>
        </w:rPr>
        <w:t xml:space="preserve"> voelt zich doorgaans nie</w:t>
      </w:r>
      <w:r w:rsidR="00D0213D">
        <w:rPr>
          <w:rFonts w:ascii="Verdana" w:hAnsi="Verdana"/>
          <w:sz w:val="22"/>
        </w:rPr>
        <w:t>t schuldig, want het slachtoffe</w:t>
      </w:r>
      <w:r w:rsidRPr="00D0213D">
        <w:rPr>
          <w:rFonts w:ascii="Verdana" w:hAnsi="Verdana"/>
          <w:sz w:val="22"/>
        </w:rPr>
        <w:t>r vraagt er immers om gepest te worden.</w:t>
      </w:r>
    </w:p>
    <w:p w14:paraId="159D5E89" w14:textId="77777777" w:rsidR="00C46953" w:rsidRPr="00D0213D" w:rsidRDefault="00C46953" w:rsidP="00C46953">
      <w:pPr>
        <w:spacing w:after="0"/>
        <w:rPr>
          <w:rFonts w:ascii="Verdana" w:hAnsi="Verdana"/>
          <w:sz w:val="22"/>
        </w:rPr>
      </w:pPr>
      <w:r w:rsidRPr="00D0213D">
        <w:rPr>
          <w:rFonts w:ascii="Verdana" w:hAnsi="Verdana"/>
          <w:sz w:val="22"/>
        </w:rPr>
        <w:t>Vaak heeft het pestgedrag een dieper liggende oorzaak. Dit kan zijn:</w:t>
      </w:r>
    </w:p>
    <w:p w14:paraId="19BE16E9"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een problematisch thuissituatie</w:t>
      </w:r>
    </w:p>
    <w:p w14:paraId="15C86848"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 xml:space="preserve">een vaak gevoelde anonimiteit (ik besta niet); als een </w:t>
      </w:r>
      <w:proofErr w:type="spellStart"/>
      <w:r w:rsidRPr="00D0213D">
        <w:rPr>
          <w:rFonts w:ascii="Verdana" w:hAnsi="Verdana"/>
          <w:sz w:val="22"/>
        </w:rPr>
        <w:t>pester</w:t>
      </w:r>
      <w:proofErr w:type="spellEnd"/>
      <w:r w:rsidRPr="00D0213D">
        <w:rPr>
          <w:rFonts w:ascii="Verdana" w:hAnsi="Verdana"/>
          <w:sz w:val="22"/>
        </w:rPr>
        <w:t xml:space="preserve"> zich verloren voelt binnen een groep, kan hij zich belangrijker maken door een ander omlaag te drukken</w:t>
      </w:r>
    </w:p>
    <w:p w14:paraId="02EFFE5C"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het moeten spelen van een niet-passende rol</w:t>
      </w:r>
    </w:p>
    <w:p w14:paraId="3F0330FC"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een voortdurende strijd om de macht in de klas</w:t>
      </w:r>
    </w:p>
    <w:p w14:paraId="1E4AAE9D"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een niet-democratisch leefmilieu binnen de school</w:t>
      </w:r>
    </w:p>
    <w:p w14:paraId="4A965F4A"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een gevoel van incompetentie op school (slechte cijfers of laag niveau)</w:t>
      </w:r>
    </w:p>
    <w:p w14:paraId="66895FCA" w14:textId="77777777" w:rsidR="00C46953" w:rsidRPr="00D0213D" w:rsidRDefault="00C46953" w:rsidP="00C46953">
      <w:pPr>
        <w:pStyle w:val="Lijstalinea"/>
        <w:numPr>
          <w:ilvl w:val="0"/>
          <w:numId w:val="2"/>
        </w:numPr>
        <w:spacing w:after="0"/>
        <w:rPr>
          <w:rFonts w:ascii="Verdana" w:hAnsi="Verdana"/>
          <w:sz w:val="22"/>
        </w:rPr>
      </w:pPr>
      <w:r w:rsidRPr="00D0213D">
        <w:rPr>
          <w:rFonts w:ascii="Verdana" w:hAnsi="Verdana"/>
          <w:sz w:val="22"/>
        </w:rPr>
        <w:t>een zwak gevoel van autonomie (te weinig zelfstandigheid en verantwoordelijkheid)</w:t>
      </w:r>
    </w:p>
    <w:p w14:paraId="2DBF0D7D" w14:textId="77777777" w:rsidR="000E2C17" w:rsidRPr="00D0213D" w:rsidRDefault="000E2C17" w:rsidP="00C46953">
      <w:pPr>
        <w:spacing w:after="0"/>
        <w:rPr>
          <w:rFonts w:ascii="Verdana" w:hAnsi="Verdana"/>
          <w:sz w:val="22"/>
        </w:rPr>
      </w:pPr>
    </w:p>
    <w:p w14:paraId="2DADDF8B" w14:textId="77777777" w:rsidR="00C46953" w:rsidRPr="00D0213D" w:rsidRDefault="00C46953" w:rsidP="00C46953">
      <w:pPr>
        <w:spacing w:after="0"/>
        <w:rPr>
          <w:rFonts w:ascii="Verdana" w:hAnsi="Verdana"/>
          <w:b/>
          <w:sz w:val="22"/>
        </w:rPr>
      </w:pPr>
      <w:r w:rsidRPr="00D0213D">
        <w:rPr>
          <w:rFonts w:ascii="Verdana" w:hAnsi="Verdana"/>
          <w:b/>
          <w:sz w:val="22"/>
        </w:rPr>
        <w:t>De meelopers en andere leerlingen</w:t>
      </w:r>
    </w:p>
    <w:p w14:paraId="2700332A" w14:textId="77777777" w:rsidR="007340E0" w:rsidRPr="00D0213D" w:rsidRDefault="00C46953" w:rsidP="00C46953">
      <w:pPr>
        <w:spacing w:after="0"/>
        <w:rPr>
          <w:rFonts w:ascii="Verdana" w:hAnsi="Verdana"/>
          <w:sz w:val="22"/>
        </w:rPr>
      </w:pPr>
      <w:r w:rsidRPr="00D0213D">
        <w:rPr>
          <w:rFonts w:ascii="Verdana" w:hAnsi="Verdana"/>
          <w:sz w:val="22"/>
        </w:rPr>
        <w:t>Meelopers zijn leerlingen die incidenteel meedoen met het pesten. Dit gebeurt meestal uit angst om zelf in de slachtofferrol terecht te komen, maar het kan ook zo zijn dat meelopers stoer gedrag wel interessant vinden</w:t>
      </w:r>
      <w:r w:rsidR="007340E0" w:rsidRPr="00D0213D">
        <w:rPr>
          <w:rFonts w:ascii="Verdana" w:hAnsi="Verdana"/>
          <w:sz w:val="22"/>
        </w:rPr>
        <w:t xml:space="preserve"> en dat ze denken in populariteit mee te liften met de </w:t>
      </w:r>
      <w:proofErr w:type="spellStart"/>
      <w:r w:rsidR="007340E0" w:rsidRPr="00D0213D">
        <w:rPr>
          <w:rFonts w:ascii="Verdana" w:hAnsi="Verdana"/>
          <w:sz w:val="22"/>
        </w:rPr>
        <w:t>pester</w:t>
      </w:r>
      <w:proofErr w:type="spellEnd"/>
      <w:r w:rsidR="007340E0" w:rsidRPr="00D0213D">
        <w:rPr>
          <w:rFonts w:ascii="Verdana" w:hAnsi="Verdana"/>
          <w:sz w:val="22"/>
        </w:rPr>
        <w:t>. Verder kunnen leerlingen meelopen uit angst vrienden of vriendinnen te verliezen.</w:t>
      </w:r>
    </w:p>
    <w:p w14:paraId="53323519" w14:textId="77777777" w:rsidR="008B3E69" w:rsidRPr="00D0213D" w:rsidRDefault="007340E0" w:rsidP="00C46953">
      <w:pPr>
        <w:spacing w:after="0"/>
        <w:rPr>
          <w:rFonts w:ascii="Verdana" w:hAnsi="Verdana"/>
          <w:sz w:val="22"/>
        </w:rPr>
      </w:pPr>
      <w:r w:rsidRPr="00D0213D">
        <w:rPr>
          <w:rFonts w:ascii="Verdana" w:hAnsi="Verdana"/>
          <w:sz w:val="22"/>
        </w:rPr>
        <w:t>De meeste leerlingen houden zich echter afzijdig als er gepest wordt. Ze voelen zich vaak wel schuldig over het feit dat ze niet in de bres springen voor het slachtoffer of hulp inschakelen, maar op de één of andere manier gaan zij niet over tot actie.</w:t>
      </w:r>
    </w:p>
    <w:p w14:paraId="1EB07CD2" w14:textId="5746A9F7" w:rsidR="0063751E" w:rsidRDefault="0063751E" w:rsidP="0228FE48">
      <w:pPr>
        <w:spacing w:after="0"/>
        <w:rPr>
          <w:rFonts w:ascii="Verdana" w:hAnsi="Verdana"/>
          <w:b/>
          <w:bCs/>
          <w:sz w:val="22"/>
          <w:szCs w:val="22"/>
        </w:rPr>
      </w:pPr>
    </w:p>
    <w:p w14:paraId="4CF35EF8" w14:textId="2F8F1BB3" w:rsidR="00BF6012" w:rsidRDefault="00BF6012" w:rsidP="0228FE48">
      <w:pPr>
        <w:spacing w:after="0"/>
        <w:rPr>
          <w:rFonts w:ascii="Verdana" w:hAnsi="Verdana"/>
          <w:b/>
          <w:bCs/>
          <w:sz w:val="22"/>
          <w:szCs w:val="22"/>
        </w:rPr>
      </w:pPr>
    </w:p>
    <w:p w14:paraId="20266012" w14:textId="77777777" w:rsidR="00BF6012" w:rsidRDefault="00BF6012" w:rsidP="0228FE48">
      <w:pPr>
        <w:spacing w:after="0"/>
        <w:rPr>
          <w:rFonts w:ascii="Verdana" w:hAnsi="Verdana"/>
          <w:b/>
          <w:bCs/>
          <w:sz w:val="22"/>
          <w:szCs w:val="22"/>
        </w:rPr>
      </w:pPr>
    </w:p>
    <w:p w14:paraId="179B9932" w14:textId="4CD4E70B" w:rsidR="000E2C17" w:rsidRPr="0063751E" w:rsidRDefault="0228FE48" w:rsidP="0228FE48">
      <w:pPr>
        <w:spacing w:after="0"/>
        <w:rPr>
          <w:rFonts w:ascii="Verdana" w:hAnsi="Verdana"/>
          <w:b/>
          <w:bCs/>
          <w:sz w:val="22"/>
          <w:szCs w:val="22"/>
        </w:rPr>
      </w:pPr>
      <w:r w:rsidRPr="0063751E">
        <w:rPr>
          <w:rFonts w:ascii="Verdana" w:hAnsi="Verdana"/>
          <w:b/>
          <w:bCs/>
          <w:sz w:val="22"/>
          <w:szCs w:val="22"/>
        </w:rPr>
        <w:lastRenderedPageBreak/>
        <w:t>School/leerkracht</w:t>
      </w:r>
    </w:p>
    <w:p w14:paraId="58BB886C" w14:textId="4ED8E2F4" w:rsidR="0228FE48" w:rsidRPr="0063751E" w:rsidRDefault="0228FE48" w:rsidP="0228FE48">
      <w:pPr>
        <w:spacing w:after="0"/>
        <w:rPr>
          <w:rFonts w:ascii="Verdana" w:hAnsi="Verdana"/>
          <w:b/>
          <w:bCs/>
          <w:sz w:val="22"/>
          <w:szCs w:val="22"/>
        </w:rPr>
      </w:pPr>
      <w:r w:rsidRPr="0063751E">
        <w:rPr>
          <w:rFonts w:ascii="Verdana" w:hAnsi="Verdana"/>
          <w:sz w:val="22"/>
          <w:szCs w:val="22"/>
        </w:rPr>
        <w:t>Veel pestgevallen vinden plaats op school of in relatie met school: met klasgenoten of door kinderen uit andere groepen.</w:t>
      </w:r>
    </w:p>
    <w:p w14:paraId="77FEF108" w14:textId="2122B71C" w:rsidR="0228FE48" w:rsidRPr="0063751E" w:rsidRDefault="0228FE48" w:rsidP="0228FE48">
      <w:pPr>
        <w:spacing w:after="0"/>
        <w:rPr>
          <w:rFonts w:ascii="Verdana" w:hAnsi="Verdana"/>
          <w:sz w:val="22"/>
          <w:szCs w:val="22"/>
        </w:rPr>
      </w:pPr>
      <w:r w:rsidRPr="0063751E">
        <w:rPr>
          <w:rFonts w:ascii="Verdana" w:hAnsi="Verdana"/>
          <w:sz w:val="22"/>
          <w:szCs w:val="22"/>
        </w:rPr>
        <w:t xml:space="preserve">Uiteraard bevordert school een goed pedagogisch klimaat, onder andere door de lessen van De Vreedzame School. </w:t>
      </w:r>
    </w:p>
    <w:p w14:paraId="0B840EE4" w14:textId="628DE79D" w:rsidR="0228FE48" w:rsidRPr="0063751E" w:rsidRDefault="0228FE48" w:rsidP="0228FE48">
      <w:pPr>
        <w:spacing w:after="0"/>
        <w:rPr>
          <w:rFonts w:ascii="Verdana" w:hAnsi="Verdana"/>
          <w:sz w:val="22"/>
          <w:szCs w:val="22"/>
        </w:rPr>
      </w:pPr>
      <w:r w:rsidRPr="0063751E">
        <w:rPr>
          <w:rFonts w:ascii="Verdana" w:hAnsi="Verdana"/>
          <w:sz w:val="22"/>
          <w:szCs w:val="22"/>
        </w:rPr>
        <w:t>Het thema pesten kom</w:t>
      </w:r>
      <w:r w:rsidR="0063751E" w:rsidRPr="0063751E">
        <w:rPr>
          <w:rFonts w:ascii="Verdana" w:hAnsi="Verdana"/>
          <w:sz w:val="22"/>
          <w:szCs w:val="22"/>
        </w:rPr>
        <w:t>t</w:t>
      </w:r>
      <w:r w:rsidRPr="0063751E">
        <w:rPr>
          <w:rFonts w:ascii="Verdana" w:hAnsi="Verdana"/>
          <w:sz w:val="22"/>
          <w:szCs w:val="22"/>
        </w:rPr>
        <w:t xml:space="preserve"> hierin jaarlijks naar voren en de gevolgen van pesten worden met enige regelmaat in de groepen besproken.</w:t>
      </w:r>
    </w:p>
    <w:p w14:paraId="765FB59D" w14:textId="6BD75687" w:rsidR="0228FE48" w:rsidRPr="0063751E" w:rsidRDefault="0228FE48" w:rsidP="0228FE48">
      <w:pPr>
        <w:spacing w:after="0"/>
        <w:rPr>
          <w:rFonts w:ascii="Verdana" w:hAnsi="Verdana"/>
          <w:sz w:val="22"/>
          <w:szCs w:val="22"/>
        </w:rPr>
      </w:pPr>
      <w:r w:rsidRPr="0063751E">
        <w:rPr>
          <w:rFonts w:ascii="Verdana" w:hAnsi="Verdana"/>
          <w:sz w:val="22"/>
          <w:szCs w:val="22"/>
        </w:rPr>
        <w:t>Het verschil tussen plagen en pesten wordt ook uitgelegd.</w:t>
      </w:r>
    </w:p>
    <w:p w14:paraId="50F153CD" w14:textId="0EABB758" w:rsidR="0228FE48" w:rsidRPr="0063751E" w:rsidRDefault="0228FE48" w:rsidP="0228FE48">
      <w:pPr>
        <w:spacing w:after="0"/>
        <w:rPr>
          <w:rFonts w:ascii="Verdana" w:hAnsi="Verdana"/>
          <w:sz w:val="22"/>
          <w:szCs w:val="22"/>
        </w:rPr>
      </w:pPr>
      <w:r w:rsidRPr="0063751E">
        <w:rPr>
          <w:rFonts w:ascii="Verdana" w:hAnsi="Verdana"/>
          <w:sz w:val="22"/>
          <w:szCs w:val="22"/>
        </w:rPr>
        <w:t>Met elke groep worden afspraken gemaakt over hoe we het willen hebben op school en in de groep.</w:t>
      </w:r>
    </w:p>
    <w:p w14:paraId="43545A2D" w14:textId="52E7450A" w:rsidR="0228FE48" w:rsidRPr="0063751E" w:rsidRDefault="0228FE48" w:rsidP="0228FE48">
      <w:pPr>
        <w:spacing w:after="0"/>
        <w:rPr>
          <w:rFonts w:ascii="Verdana" w:hAnsi="Verdana"/>
          <w:sz w:val="22"/>
          <w:szCs w:val="22"/>
        </w:rPr>
      </w:pPr>
      <w:r w:rsidRPr="0063751E">
        <w:rPr>
          <w:rFonts w:ascii="Verdana" w:hAnsi="Verdana"/>
          <w:sz w:val="22"/>
          <w:szCs w:val="22"/>
        </w:rPr>
        <w:t>Deze worden regelmatig besproken en herhaald.</w:t>
      </w:r>
    </w:p>
    <w:p w14:paraId="04C59914" w14:textId="51B784C2" w:rsidR="0228FE48" w:rsidRPr="0063751E" w:rsidRDefault="0228FE48" w:rsidP="0228FE48">
      <w:pPr>
        <w:spacing w:after="0"/>
        <w:rPr>
          <w:rFonts w:ascii="Verdana" w:hAnsi="Verdana"/>
          <w:sz w:val="22"/>
          <w:szCs w:val="22"/>
        </w:rPr>
      </w:pPr>
      <w:r w:rsidRPr="0063751E">
        <w:rPr>
          <w:rFonts w:ascii="Verdana" w:hAnsi="Verdana"/>
          <w:sz w:val="22"/>
          <w:szCs w:val="22"/>
        </w:rPr>
        <w:t>School onderkent de voorbeeldfunctie en handelt hier zelf naar.</w:t>
      </w:r>
    </w:p>
    <w:p w14:paraId="457A173D" w14:textId="5F7DF419" w:rsidR="0228FE48" w:rsidRPr="0063751E" w:rsidRDefault="0228FE48" w:rsidP="0228FE48">
      <w:pPr>
        <w:spacing w:after="0"/>
        <w:rPr>
          <w:rFonts w:ascii="Verdana" w:hAnsi="Verdana"/>
          <w:sz w:val="22"/>
          <w:szCs w:val="22"/>
        </w:rPr>
      </w:pPr>
      <w:r w:rsidRPr="0063751E">
        <w:rPr>
          <w:rFonts w:ascii="Verdana" w:hAnsi="Verdana"/>
          <w:sz w:val="22"/>
          <w:szCs w:val="22"/>
        </w:rPr>
        <w:t>Er vinden meerdere keren per jaar groepsbesprekingen plaats, waardoor ook vaak het pesten ondervangen kan worden.</w:t>
      </w:r>
    </w:p>
    <w:p w14:paraId="680A4E5D" w14:textId="7A646C05" w:rsidR="006F1CFE" w:rsidRPr="0063751E" w:rsidRDefault="0228FE48" w:rsidP="0228FE48">
      <w:pPr>
        <w:spacing w:after="0"/>
        <w:rPr>
          <w:rFonts w:ascii="Verdana" w:hAnsi="Verdana"/>
          <w:sz w:val="22"/>
          <w:szCs w:val="22"/>
        </w:rPr>
      </w:pPr>
      <w:r w:rsidRPr="0063751E">
        <w:rPr>
          <w:rFonts w:ascii="Verdana" w:hAnsi="Verdana"/>
          <w:sz w:val="22"/>
          <w:szCs w:val="22"/>
        </w:rPr>
        <w:t xml:space="preserve">Zodra er signalen van pesten zijn, onderneemt school meteen actie. Dit is terug te zien in de vijfsporenaanpak die </w:t>
      </w:r>
      <w:r w:rsidR="0063751E" w:rsidRPr="0063751E">
        <w:rPr>
          <w:rFonts w:ascii="Verdana" w:hAnsi="Verdana"/>
          <w:sz w:val="22"/>
          <w:szCs w:val="22"/>
        </w:rPr>
        <w:t>in dit document</w:t>
      </w:r>
      <w:r w:rsidRPr="0063751E">
        <w:rPr>
          <w:rFonts w:ascii="Verdana" w:hAnsi="Verdana"/>
          <w:sz w:val="22"/>
          <w:szCs w:val="22"/>
        </w:rPr>
        <w:t xml:space="preserve"> is beschreven.</w:t>
      </w:r>
    </w:p>
    <w:p w14:paraId="478CF8AD" w14:textId="25DE5E2F" w:rsidR="0228FE48" w:rsidRDefault="0228FE48" w:rsidP="0228FE48">
      <w:pPr>
        <w:spacing w:after="0"/>
        <w:rPr>
          <w:rFonts w:ascii="Verdana" w:hAnsi="Verdana"/>
          <w:i/>
          <w:iCs/>
          <w:color w:val="FF0000"/>
          <w:sz w:val="22"/>
          <w:szCs w:val="22"/>
        </w:rPr>
      </w:pPr>
    </w:p>
    <w:p w14:paraId="78681AB1" w14:textId="77777777" w:rsidR="0063751E" w:rsidRDefault="0063751E" w:rsidP="0228FE48">
      <w:pPr>
        <w:spacing w:after="0"/>
        <w:rPr>
          <w:rFonts w:ascii="Verdana" w:hAnsi="Verdana"/>
          <w:b/>
          <w:bCs/>
          <w:sz w:val="22"/>
          <w:szCs w:val="22"/>
        </w:rPr>
      </w:pPr>
    </w:p>
    <w:p w14:paraId="4DEF0EF0" w14:textId="187C6CD6" w:rsidR="006F1CFE" w:rsidRPr="0063751E" w:rsidRDefault="0228FE48" w:rsidP="0228FE48">
      <w:pPr>
        <w:spacing w:after="0"/>
        <w:rPr>
          <w:rFonts w:ascii="Verdana" w:hAnsi="Verdana"/>
          <w:sz w:val="22"/>
          <w:szCs w:val="22"/>
        </w:rPr>
      </w:pPr>
      <w:r w:rsidRPr="0063751E">
        <w:rPr>
          <w:rFonts w:ascii="Verdana" w:hAnsi="Verdana"/>
          <w:b/>
          <w:bCs/>
          <w:sz w:val="22"/>
          <w:szCs w:val="22"/>
        </w:rPr>
        <w:t xml:space="preserve">Ouder(s)/verzorger(s) </w:t>
      </w:r>
      <w:r w:rsidRPr="0063751E">
        <w:rPr>
          <w:rFonts w:ascii="Verdana" w:hAnsi="Verdana"/>
          <w:sz w:val="22"/>
          <w:szCs w:val="22"/>
        </w:rPr>
        <w:t xml:space="preserve"> </w:t>
      </w:r>
    </w:p>
    <w:p w14:paraId="2E4A86E4" w14:textId="7D66FEEB" w:rsidR="006F1CFE" w:rsidRPr="0063751E" w:rsidRDefault="0228FE48" w:rsidP="0228FE48">
      <w:pPr>
        <w:spacing w:after="0"/>
        <w:rPr>
          <w:rFonts w:ascii="Verdana" w:hAnsi="Verdana"/>
          <w:sz w:val="22"/>
          <w:szCs w:val="22"/>
        </w:rPr>
      </w:pPr>
      <w:r w:rsidRPr="0063751E">
        <w:rPr>
          <w:rFonts w:ascii="Verdana" w:hAnsi="Verdana"/>
          <w:sz w:val="22"/>
          <w:szCs w:val="22"/>
        </w:rPr>
        <w:t>Ouders kunnen hun kind stimuleren om samen met hen de leerkracht te informeren.</w:t>
      </w:r>
    </w:p>
    <w:p w14:paraId="6F946099" w14:textId="74228A12" w:rsidR="0228FE48" w:rsidRPr="0063751E" w:rsidRDefault="0228FE48" w:rsidP="0228FE48">
      <w:pPr>
        <w:spacing w:after="0"/>
        <w:rPr>
          <w:rFonts w:ascii="Verdana" w:hAnsi="Verdana"/>
          <w:sz w:val="22"/>
          <w:szCs w:val="22"/>
        </w:rPr>
      </w:pPr>
      <w:r w:rsidRPr="0063751E">
        <w:rPr>
          <w:rFonts w:ascii="Verdana" w:hAnsi="Verdana"/>
          <w:sz w:val="22"/>
          <w:szCs w:val="22"/>
        </w:rPr>
        <w:t>Het is van belang dat zij zich bewust zijn van hun voorbeeldfunctie en</w:t>
      </w:r>
      <w:r w:rsidR="0063751E" w:rsidRPr="0063751E">
        <w:rPr>
          <w:rFonts w:ascii="Verdana" w:hAnsi="Verdana"/>
          <w:sz w:val="22"/>
          <w:szCs w:val="22"/>
        </w:rPr>
        <w:t xml:space="preserve"> om</w:t>
      </w:r>
      <w:r w:rsidRPr="0063751E">
        <w:rPr>
          <w:rFonts w:ascii="Verdana" w:hAnsi="Verdana"/>
          <w:sz w:val="22"/>
          <w:szCs w:val="22"/>
        </w:rPr>
        <w:t xml:space="preserve"> het handelen van hun eigen kind objectief kunnen bekijken.</w:t>
      </w:r>
    </w:p>
    <w:p w14:paraId="6DE18A30" w14:textId="3EF3009E" w:rsidR="0228FE48" w:rsidRPr="0063751E" w:rsidRDefault="0063751E" w:rsidP="0228FE48">
      <w:pPr>
        <w:spacing w:after="0"/>
        <w:rPr>
          <w:rFonts w:ascii="Verdana" w:hAnsi="Verdana"/>
          <w:sz w:val="22"/>
          <w:szCs w:val="22"/>
        </w:rPr>
      </w:pPr>
      <w:r w:rsidRPr="0063751E">
        <w:rPr>
          <w:rFonts w:ascii="Verdana" w:hAnsi="Verdana"/>
          <w:sz w:val="22"/>
          <w:szCs w:val="22"/>
        </w:rPr>
        <w:t xml:space="preserve">Het is wenselijk dat ouders hun kind stimuleren om </w:t>
      </w:r>
      <w:r w:rsidR="0228FE48" w:rsidRPr="0063751E">
        <w:rPr>
          <w:rFonts w:ascii="Verdana" w:hAnsi="Verdana"/>
          <w:sz w:val="22"/>
          <w:szCs w:val="22"/>
        </w:rPr>
        <w:t>op een goede manier met andere kinderen om te gaan.</w:t>
      </w:r>
    </w:p>
    <w:p w14:paraId="4C1FC9C5" w14:textId="2EF93B94" w:rsidR="0228FE48" w:rsidRPr="0063751E" w:rsidRDefault="0063751E" w:rsidP="0228FE48">
      <w:pPr>
        <w:spacing w:after="0"/>
        <w:rPr>
          <w:rFonts w:ascii="Verdana" w:hAnsi="Verdana"/>
          <w:sz w:val="22"/>
          <w:szCs w:val="22"/>
        </w:rPr>
      </w:pPr>
      <w:r w:rsidRPr="0063751E">
        <w:rPr>
          <w:rFonts w:ascii="Verdana" w:hAnsi="Verdana"/>
          <w:sz w:val="22"/>
          <w:szCs w:val="22"/>
        </w:rPr>
        <w:t>Corrig</w:t>
      </w:r>
      <w:r w:rsidR="0228FE48" w:rsidRPr="0063751E">
        <w:rPr>
          <w:rFonts w:ascii="Verdana" w:hAnsi="Verdana"/>
          <w:sz w:val="22"/>
          <w:szCs w:val="22"/>
        </w:rPr>
        <w:t>er</w:t>
      </w:r>
      <w:r w:rsidRPr="0063751E">
        <w:rPr>
          <w:rFonts w:ascii="Verdana" w:hAnsi="Verdana"/>
          <w:sz w:val="22"/>
          <w:szCs w:val="22"/>
        </w:rPr>
        <w:t>en</w:t>
      </w:r>
      <w:r w:rsidR="0228FE48" w:rsidRPr="0063751E">
        <w:rPr>
          <w:rFonts w:ascii="Verdana" w:hAnsi="Verdana"/>
          <w:sz w:val="22"/>
          <w:szCs w:val="22"/>
        </w:rPr>
        <w:t xml:space="preserve"> </w:t>
      </w:r>
      <w:r w:rsidRPr="0063751E">
        <w:rPr>
          <w:rFonts w:ascii="Verdana" w:hAnsi="Verdana"/>
          <w:sz w:val="22"/>
          <w:szCs w:val="22"/>
        </w:rPr>
        <w:t>van het</w:t>
      </w:r>
      <w:r w:rsidR="0228FE48" w:rsidRPr="0063751E">
        <w:rPr>
          <w:rFonts w:ascii="Verdana" w:hAnsi="Verdana"/>
          <w:sz w:val="22"/>
          <w:szCs w:val="22"/>
        </w:rPr>
        <w:t xml:space="preserve"> kind bij ongewenst gedrag en </w:t>
      </w:r>
      <w:r w:rsidRPr="0063751E">
        <w:rPr>
          <w:rFonts w:ascii="Verdana" w:hAnsi="Verdana"/>
          <w:sz w:val="22"/>
          <w:szCs w:val="22"/>
        </w:rPr>
        <w:t xml:space="preserve">het </w:t>
      </w:r>
      <w:r w:rsidR="0228FE48" w:rsidRPr="0063751E">
        <w:rPr>
          <w:rFonts w:ascii="Verdana" w:hAnsi="Verdana"/>
          <w:sz w:val="22"/>
          <w:szCs w:val="22"/>
        </w:rPr>
        <w:t>benoem</w:t>
      </w:r>
      <w:r w:rsidRPr="0063751E">
        <w:rPr>
          <w:rFonts w:ascii="Verdana" w:hAnsi="Verdana"/>
          <w:sz w:val="22"/>
          <w:szCs w:val="22"/>
        </w:rPr>
        <w:t>en van goed gedrag hoort daar ook bij.</w:t>
      </w:r>
    </w:p>
    <w:p w14:paraId="14467E04" w14:textId="52340812" w:rsidR="0228FE48" w:rsidRPr="0063751E" w:rsidRDefault="0063751E" w:rsidP="0228FE48">
      <w:pPr>
        <w:spacing w:after="0"/>
        <w:rPr>
          <w:rFonts w:ascii="Verdana" w:hAnsi="Verdana"/>
          <w:sz w:val="22"/>
          <w:szCs w:val="22"/>
        </w:rPr>
      </w:pPr>
      <w:r w:rsidRPr="0063751E">
        <w:rPr>
          <w:rFonts w:ascii="Verdana" w:hAnsi="Verdana"/>
          <w:sz w:val="22"/>
          <w:szCs w:val="22"/>
        </w:rPr>
        <w:t xml:space="preserve">Het is van belang dat ouders hun kind leren  voor anderen op te komen en </w:t>
      </w:r>
      <w:r w:rsidR="0228FE48" w:rsidRPr="0063751E">
        <w:rPr>
          <w:rFonts w:ascii="Verdana" w:hAnsi="Verdana"/>
          <w:sz w:val="22"/>
          <w:szCs w:val="22"/>
        </w:rPr>
        <w:t>ook voor zichzelf.</w:t>
      </w:r>
    </w:p>
    <w:p w14:paraId="5F7C624A" w14:textId="3FC5633A" w:rsidR="0228FE48" w:rsidRPr="0063751E" w:rsidRDefault="0228FE48" w:rsidP="0228FE48">
      <w:pPr>
        <w:spacing w:after="0"/>
        <w:rPr>
          <w:rFonts w:ascii="Verdana" w:hAnsi="Verdana"/>
          <w:sz w:val="22"/>
          <w:szCs w:val="22"/>
        </w:rPr>
      </w:pPr>
      <w:r w:rsidRPr="0063751E">
        <w:rPr>
          <w:rFonts w:ascii="Verdana" w:hAnsi="Verdana"/>
          <w:sz w:val="22"/>
          <w:szCs w:val="22"/>
        </w:rPr>
        <w:t xml:space="preserve">Bovenstaande geldt voor zowel gepeste kinderen, </w:t>
      </w:r>
      <w:proofErr w:type="spellStart"/>
      <w:r w:rsidRPr="0063751E">
        <w:rPr>
          <w:rFonts w:ascii="Verdana" w:hAnsi="Verdana"/>
          <w:sz w:val="22"/>
          <w:szCs w:val="22"/>
        </w:rPr>
        <w:t>pesters</w:t>
      </w:r>
      <w:proofErr w:type="spellEnd"/>
      <w:r w:rsidRPr="0063751E">
        <w:rPr>
          <w:rFonts w:ascii="Verdana" w:hAnsi="Verdana"/>
          <w:sz w:val="22"/>
          <w:szCs w:val="22"/>
        </w:rPr>
        <w:t>, als kinderen die met de hele situatie niets te maken hebben (deze laatste groep is juist heel hard nodig).</w:t>
      </w:r>
    </w:p>
    <w:p w14:paraId="7194DBDC" w14:textId="77777777" w:rsidR="006F1CFE" w:rsidRDefault="006F1CFE" w:rsidP="00AD5A79">
      <w:pPr>
        <w:spacing w:after="0"/>
        <w:rPr>
          <w:rFonts w:ascii="Verdana" w:hAnsi="Verdana"/>
          <w:color w:val="FF0000"/>
          <w:sz w:val="22"/>
        </w:rPr>
      </w:pPr>
    </w:p>
    <w:p w14:paraId="769D0D3C" w14:textId="31266D43" w:rsidR="00C46953" w:rsidRDefault="00C46953" w:rsidP="00AD5A79">
      <w:pPr>
        <w:spacing w:after="0"/>
        <w:rPr>
          <w:rFonts w:ascii="Verdana" w:hAnsi="Verdana"/>
          <w:b/>
          <w:sz w:val="22"/>
          <w:u w:val="single"/>
        </w:rPr>
      </w:pPr>
    </w:p>
    <w:p w14:paraId="0AF27466" w14:textId="77777777" w:rsidR="00DF1625" w:rsidRPr="00D0213D" w:rsidRDefault="00DF1625" w:rsidP="00AD5A79">
      <w:pPr>
        <w:spacing w:after="0"/>
        <w:rPr>
          <w:rFonts w:ascii="Verdana" w:hAnsi="Verdana"/>
          <w:sz w:val="22"/>
        </w:rPr>
      </w:pPr>
      <w:r w:rsidRPr="00D0213D">
        <w:rPr>
          <w:rFonts w:ascii="Verdana" w:hAnsi="Verdana"/>
          <w:b/>
          <w:sz w:val="22"/>
          <w:u w:val="single"/>
        </w:rPr>
        <w:t>Uitgangspunten</w:t>
      </w:r>
    </w:p>
    <w:p w14:paraId="1231BE67" w14:textId="77777777" w:rsidR="00DF1625" w:rsidRPr="00D0213D" w:rsidRDefault="00DF1625" w:rsidP="00AD5A79">
      <w:pPr>
        <w:spacing w:after="0"/>
        <w:rPr>
          <w:rFonts w:ascii="Verdana" w:hAnsi="Verdana"/>
          <w:sz w:val="22"/>
        </w:rPr>
      </w:pPr>
    </w:p>
    <w:p w14:paraId="1AD5C6FD" w14:textId="77777777" w:rsidR="00A35555" w:rsidRPr="00D0213D" w:rsidRDefault="00A35555" w:rsidP="00A35555">
      <w:pPr>
        <w:spacing w:after="0"/>
        <w:rPr>
          <w:rFonts w:ascii="Verdana" w:hAnsi="Verdana"/>
          <w:sz w:val="22"/>
        </w:rPr>
      </w:pPr>
      <w:r w:rsidRPr="00D0213D">
        <w:rPr>
          <w:rFonts w:ascii="Verdana" w:hAnsi="Verdana"/>
          <w:sz w:val="22"/>
        </w:rPr>
        <w:t>Pesten komt helaas overal voor. Ook op school worden kinderen gepest om uiteenlopende redenen. Een klimaat waarin gepest wordt, tast iedereen aan. In een klas waar gepest wordt, kunnen alle leerlingen slachtoffer worden. Pestgedrag moet dan ook door iedereen serieus genomen worden.</w:t>
      </w:r>
    </w:p>
    <w:p w14:paraId="36FEB5B0" w14:textId="77777777" w:rsidR="00A35555" w:rsidRPr="00D0213D" w:rsidRDefault="00A35555" w:rsidP="00AD5A79">
      <w:pPr>
        <w:spacing w:after="0"/>
        <w:rPr>
          <w:rFonts w:ascii="Verdana" w:hAnsi="Verdana"/>
          <w:sz w:val="22"/>
        </w:rPr>
      </w:pPr>
    </w:p>
    <w:p w14:paraId="0466D145" w14:textId="77777777" w:rsidR="00A35555" w:rsidRPr="00D0213D" w:rsidRDefault="00A35555" w:rsidP="00AD5A79">
      <w:pPr>
        <w:spacing w:after="0"/>
        <w:rPr>
          <w:rFonts w:ascii="Verdana" w:hAnsi="Verdana"/>
          <w:sz w:val="22"/>
        </w:rPr>
      </w:pPr>
      <w:r w:rsidRPr="00D0213D">
        <w:rPr>
          <w:rFonts w:ascii="Verdana" w:hAnsi="Verdana"/>
          <w:sz w:val="22"/>
        </w:rPr>
        <w:t xml:space="preserve">Bij ons op school streven we ernaar om ons sterke pedagogische klimaat te behouden. Hiervoor gelden door </w:t>
      </w:r>
      <w:r w:rsidR="0011681D" w:rsidRPr="00D0213D">
        <w:rPr>
          <w:rFonts w:ascii="Verdana" w:hAnsi="Verdana"/>
          <w:sz w:val="22"/>
        </w:rPr>
        <w:t>heel de school 3 schoolafspraken:</w:t>
      </w:r>
    </w:p>
    <w:p w14:paraId="72C6941E"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Ik zorg dat het voor mijzelf en de ander leuk is op school</w:t>
      </w:r>
    </w:p>
    <w:p w14:paraId="15C29CF7"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Ik ga netjes om met het materiaal</w:t>
      </w:r>
    </w:p>
    <w:p w14:paraId="2B2B30A5" w14:textId="77777777" w:rsidR="00A35555"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Ik zorg foor een fijne en rustige sfeer</w:t>
      </w:r>
    </w:p>
    <w:p w14:paraId="30D7AA69" w14:textId="77777777" w:rsidR="00A35555" w:rsidRPr="00D0213D" w:rsidRDefault="00A35555" w:rsidP="00AD5A79">
      <w:pPr>
        <w:spacing w:after="0"/>
        <w:rPr>
          <w:rFonts w:ascii="Verdana" w:hAnsi="Verdana"/>
          <w:sz w:val="22"/>
        </w:rPr>
      </w:pPr>
    </w:p>
    <w:p w14:paraId="48F7CE3E" w14:textId="77777777" w:rsidR="0011681D" w:rsidRPr="00D0213D" w:rsidRDefault="00A35555" w:rsidP="00AD5A79">
      <w:pPr>
        <w:spacing w:after="0"/>
        <w:rPr>
          <w:rFonts w:ascii="Verdana" w:hAnsi="Verdana"/>
          <w:sz w:val="22"/>
        </w:rPr>
      </w:pPr>
      <w:r w:rsidRPr="00D0213D">
        <w:rPr>
          <w:rFonts w:ascii="Verdana" w:hAnsi="Verdana"/>
          <w:sz w:val="22"/>
        </w:rPr>
        <w:t xml:space="preserve">Verder werken we op school met </w:t>
      </w:r>
      <w:r w:rsidR="0011681D" w:rsidRPr="00D0213D">
        <w:rPr>
          <w:rFonts w:ascii="Verdana" w:hAnsi="Verdana"/>
          <w:sz w:val="22"/>
        </w:rPr>
        <w:t>de methode De Vreedzame School.</w:t>
      </w:r>
    </w:p>
    <w:p w14:paraId="618687A0" w14:textId="77777777" w:rsidR="0011681D" w:rsidRPr="00D0213D" w:rsidRDefault="0011681D" w:rsidP="00AD5A79">
      <w:pPr>
        <w:spacing w:after="0"/>
        <w:rPr>
          <w:rFonts w:ascii="Verdana" w:hAnsi="Verdana"/>
          <w:sz w:val="22"/>
        </w:rPr>
      </w:pPr>
      <w:r w:rsidRPr="00D0213D">
        <w:rPr>
          <w:rFonts w:ascii="Verdana" w:hAnsi="Verdana"/>
          <w:sz w:val="22"/>
        </w:rPr>
        <w:t xml:space="preserve">Deze methode beschouwt de klas en de school als een leefgemeenschap, waarin kinderen zich gehoord en gezien voelen, een stem krijgen en waarin kinderen leren wat het betekent om een ‘ democratische burger’ te zijn: open staan voor en kunnen overbruggen van verschillen tussen mensen, een bijdrage leveren aan </w:t>
      </w:r>
      <w:r w:rsidRPr="00D0213D">
        <w:rPr>
          <w:rFonts w:ascii="Verdana" w:hAnsi="Verdana"/>
          <w:sz w:val="22"/>
        </w:rPr>
        <w:lastRenderedPageBreak/>
        <w:t>het algemeen belang en actief verantwoordelijk willen zijn voor de gemeenschap. Daarmee wordt kinderen perspectief en hoop geboden: ze ervaren dat het uitmaakt dat ze er zijn, dat ze ‘er toe doen.’</w:t>
      </w:r>
    </w:p>
    <w:p w14:paraId="7196D064" w14:textId="77777777" w:rsidR="0011681D" w:rsidRPr="00D0213D" w:rsidRDefault="0011681D" w:rsidP="00AD5A79">
      <w:pPr>
        <w:spacing w:after="0"/>
        <w:rPr>
          <w:rFonts w:ascii="Verdana" w:hAnsi="Verdana"/>
          <w:sz w:val="22"/>
        </w:rPr>
      </w:pPr>
    </w:p>
    <w:p w14:paraId="4AA08982" w14:textId="77777777" w:rsidR="0011681D" w:rsidRPr="00D0213D" w:rsidRDefault="0011681D" w:rsidP="00AD5A79">
      <w:pPr>
        <w:spacing w:after="0"/>
        <w:rPr>
          <w:rFonts w:ascii="Verdana" w:hAnsi="Verdana"/>
          <w:sz w:val="22"/>
        </w:rPr>
      </w:pPr>
      <w:r w:rsidRPr="00D0213D">
        <w:rPr>
          <w:rFonts w:ascii="Verdana" w:hAnsi="Verdana"/>
          <w:sz w:val="22"/>
        </w:rPr>
        <w:t>Op het niveau van de leerlingen streeft het programma ernaar om kinderen te leren:</w:t>
      </w:r>
    </w:p>
    <w:p w14:paraId="6DAA5462"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op een democratische manier met elkaar beslissingen te nemen</w:t>
      </w:r>
    </w:p>
    <w:p w14:paraId="5270F391"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constructief conflicten op te lossen</w:t>
      </w:r>
    </w:p>
    <w:p w14:paraId="36D0785A"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verantwoordelijkheid te nemen voor elkaar en voor de gemeenschap</w:t>
      </w:r>
    </w:p>
    <w:p w14:paraId="250FEF73"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een open houding aan te nemen tegenover verschillen tussen mensen</w:t>
      </w:r>
    </w:p>
    <w:p w14:paraId="370F0959"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volgens welke principes onze democratische samenleving is ingericht</w:t>
      </w:r>
    </w:p>
    <w:p w14:paraId="34FF1C98" w14:textId="77777777" w:rsidR="0011681D" w:rsidRPr="00D0213D" w:rsidRDefault="0011681D" w:rsidP="0011681D">
      <w:pPr>
        <w:spacing w:after="0"/>
        <w:rPr>
          <w:rFonts w:ascii="Verdana" w:hAnsi="Verdana"/>
          <w:sz w:val="22"/>
        </w:rPr>
      </w:pPr>
    </w:p>
    <w:p w14:paraId="2DE52A1C" w14:textId="77777777" w:rsidR="0011681D" w:rsidRPr="00D0213D" w:rsidRDefault="0011681D" w:rsidP="0011681D">
      <w:pPr>
        <w:spacing w:after="0"/>
        <w:rPr>
          <w:rFonts w:ascii="Verdana" w:hAnsi="Verdana"/>
          <w:sz w:val="22"/>
        </w:rPr>
      </w:pPr>
      <w:r w:rsidRPr="00D0213D">
        <w:rPr>
          <w:rFonts w:ascii="Verdana" w:hAnsi="Verdana"/>
          <w:sz w:val="22"/>
        </w:rPr>
        <w:t>Op het niveau van de school realiseert het programma een positief sociaal en moreel klimaat, waarin:</w:t>
      </w:r>
    </w:p>
    <w:p w14:paraId="2FC718F3"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iedereen op een positieve manier met elkaar omgaat</w:t>
      </w:r>
    </w:p>
    <w:p w14:paraId="7BF62DB7"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de eigen kracht van kinderen benut wordt</w:t>
      </w:r>
    </w:p>
    <w:p w14:paraId="5892F967"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leerkrachten en leerlingen zich veilig voelen en prettig werken</w:t>
      </w:r>
    </w:p>
    <w:p w14:paraId="5C79D197" w14:textId="77777777" w:rsidR="0011681D" w:rsidRPr="00D0213D" w:rsidRDefault="0011681D" w:rsidP="0011681D">
      <w:pPr>
        <w:pStyle w:val="Lijstalinea"/>
        <w:numPr>
          <w:ilvl w:val="0"/>
          <w:numId w:val="2"/>
        </w:numPr>
        <w:spacing w:after="0"/>
        <w:rPr>
          <w:rFonts w:ascii="Verdana" w:hAnsi="Verdana"/>
          <w:sz w:val="22"/>
        </w:rPr>
      </w:pPr>
      <w:r w:rsidRPr="00D0213D">
        <w:rPr>
          <w:rFonts w:ascii="Verdana" w:hAnsi="Verdana"/>
          <w:sz w:val="22"/>
        </w:rPr>
        <w:t>handelingsverlegenheid bij een leerkracht voorkomen</w:t>
      </w:r>
    </w:p>
    <w:p w14:paraId="6D072C0D" w14:textId="77777777" w:rsidR="00A35555" w:rsidRPr="00D0213D" w:rsidRDefault="00A35555" w:rsidP="0011681D">
      <w:pPr>
        <w:spacing w:after="0"/>
        <w:rPr>
          <w:rFonts w:ascii="Verdana" w:hAnsi="Verdana"/>
          <w:sz w:val="22"/>
        </w:rPr>
      </w:pPr>
    </w:p>
    <w:p w14:paraId="29CD4060" w14:textId="77777777" w:rsidR="0011681D" w:rsidRPr="00D0213D" w:rsidRDefault="0011681D" w:rsidP="00AD5A79">
      <w:pPr>
        <w:spacing w:after="0"/>
        <w:rPr>
          <w:rFonts w:ascii="Verdana" w:hAnsi="Verdana"/>
          <w:sz w:val="22"/>
        </w:rPr>
      </w:pPr>
      <w:r w:rsidRPr="00D0213D">
        <w:rPr>
          <w:rFonts w:ascii="Verdana" w:hAnsi="Verdana"/>
          <w:sz w:val="22"/>
        </w:rPr>
        <w:t>De methode is verdeeld over z</w:t>
      </w:r>
      <w:r w:rsidR="00A35555" w:rsidRPr="00D0213D">
        <w:rPr>
          <w:rFonts w:ascii="Verdana" w:hAnsi="Verdana"/>
          <w:sz w:val="22"/>
        </w:rPr>
        <w:t>es blokken:</w:t>
      </w:r>
    </w:p>
    <w:p w14:paraId="31C29355" w14:textId="77777777" w:rsidR="0011681D" w:rsidRPr="00D0213D" w:rsidRDefault="0011681D" w:rsidP="00AD5A79">
      <w:pPr>
        <w:spacing w:after="0"/>
        <w:rPr>
          <w:rFonts w:ascii="Verdana" w:hAnsi="Verdana"/>
          <w:sz w:val="22"/>
        </w:rPr>
      </w:pPr>
      <w:r w:rsidRPr="00D0213D">
        <w:rPr>
          <w:rFonts w:ascii="Verdana" w:hAnsi="Verdana"/>
          <w:sz w:val="22"/>
        </w:rPr>
        <w:t>Blok 1: we horen bij elkaar – groepsvorming en een positief sociaal klimaat</w:t>
      </w:r>
    </w:p>
    <w:p w14:paraId="3DACA99B" w14:textId="77777777" w:rsidR="0011681D" w:rsidRPr="00D0213D" w:rsidRDefault="0011681D" w:rsidP="00AD5A79">
      <w:pPr>
        <w:spacing w:after="0"/>
        <w:rPr>
          <w:rFonts w:ascii="Verdana" w:hAnsi="Verdana"/>
          <w:sz w:val="22"/>
        </w:rPr>
      </w:pPr>
      <w:r w:rsidRPr="00D0213D">
        <w:rPr>
          <w:rFonts w:ascii="Verdana" w:hAnsi="Verdana"/>
          <w:sz w:val="22"/>
        </w:rPr>
        <w:t>Blok 2: we lossen conflicten zelf op - conflicthantering</w:t>
      </w:r>
    </w:p>
    <w:p w14:paraId="5A3FCE76" w14:textId="77777777" w:rsidR="0011681D" w:rsidRPr="00D0213D" w:rsidRDefault="0011681D" w:rsidP="00AD5A79">
      <w:pPr>
        <w:spacing w:after="0"/>
        <w:rPr>
          <w:rFonts w:ascii="Verdana" w:hAnsi="Verdana"/>
          <w:sz w:val="22"/>
        </w:rPr>
      </w:pPr>
      <w:r w:rsidRPr="00D0213D">
        <w:rPr>
          <w:rFonts w:ascii="Verdana" w:hAnsi="Verdana"/>
          <w:sz w:val="22"/>
        </w:rPr>
        <w:t>Blok 3: we hebben oor voor elkaar - communicatie</w:t>
      </w:r>
    </w:p>
    <w:p w14:paraId="771EB94A" w14:textId="77777777" w:rsidR="0011681D" w:rsidRPr="00D0213D" w:rsidRDefault="0011681D" w:rsidP="00AD5A79">
      <w:pPr>
        <w:spacing w:after="0"/>
        <w:rPr>
          <w:rFonts w:ascii="Verdana" w:hAnsi="Verdana"/>
          <w:sz w:val="22"/>
        </w:rPr>
      </w:pPr>
      <w:r w:rsidRPr="00D0213D">
        <w:rPr>
          <w:rFonts w:ascii="Verdana" w:hAnsi="Verdana"/>
          <w:sz w:val="22"/>
        </w:rPr>
        <w:t>Blok 4: we hebben hart voor elkaar - gevoelens</w:t>
      </w:r>
    </w:p>
    <w:p w14:paraId="1FA93755" w14:textId="77777777" w:rsidR="0011681D" w:rsidRPr="00D0213D" w:rsidRDefault="0011681D" w:rsidP="00AD5A79">
      <w:pPr>
        <w:spacing w:after="0"/>
        <w:rPr>
          <w:rFonts w:ascii="Verdana" w:hAnsi="Verdana"/>
          <w:sz w:val="22"/>
        </w:rPr>
      </w:pPr>
      <w:r w:rsidRPr="00D0213D">
        <w:rPr>
          <w:rFonts w:ascii="Verdana" w:hAnsi="Verdana"/>
          <w:sz w:val="22"/>
        </w:rPr>
        <w:t>Blok 5: we dragen allemaal ons steentje bij - verantwoordelijkheid</w:t>
      </w:r>
    </w:p>
    <w:p w14:paraId="2B001453" w14:textId="77777777" w:rsidR="0011681D" w:rsidRPr="00D0213D" w:rsidRDefault="0011681D" w:rsidP="00AD5A79">
      <w:pPr>
        <w:spacing w:after="0"/>
        <w:rPr>
          <w:rFonts w:ascii="Verdana" w:hAnsi="Verdana"/>
          <w:sz w:val="22"/>
        </w:rPr>
      </w:pPr>
      <w:r w:rsidRPr="00D0213D">
        <w:rPr>
          <w:rFonts w:ascii="Verdana" w:hAnsi="Verdana"/>
          <w:sz w:val="22"/>
        </w:rPr>
        <w:t>Blok 6: we zijn allemaal anders – diversiteit</w:t>
      </w:r>
    </w:p>
    <w:p w14:paraId="48A21919" w14:textId="77777777" w:rsidR="00A35555" w:rsidRPr="00D0213D" w:rsidRDefault="00A35555" w:rsidP="00AD5A79">
      <w:pPr>
        <w:spacing w:after="0"/>
        <w:rPr>
          <w:rFonts w:ascii="Verdana" w:hAnsi="Verdana"/>
          <w:sz w:val="22"/>
        </w:rPr>
      </w:pPr>
    </w:p>
    <w:p w14:paraId="0F3CABC7" w14:textId="77777777" w:rsidR="00374160" w:rsidRDefault="00374160" w:rsidP="00AD5A79">
      <w:pPr>
        <w:spacing w:after="0"/>
        <w:rPr>
          <w:rFonts w:ascii="Verdana" w:hAnsi="Verdana"/>
          <w:sz w:val="22"/>
        </w:rPr>
      </w:pPr>
    </w:p>
    <w:p w14:paraId="28B5E423" w14:textId="77777777" w:rsidR="00A35555" w:rsidRPr="00D0213D" w:rsidRDefault="00A35555" w:rsidP="00AD5A79">
      <w:pPr>
        <w:spacing w:after="0"/>
        <w:rPr>
          <w:rFonts w:ascii="Verdana" w:hAnsi="Verdana"/>
          <w:sz w:val="22"/>
        </w:rPr>
      </w:pPr>
      <w:r w:rsidRPr="00D0213D">
        <w:rPr>
          <w:rFonts w:ascii="Verdana" w:hAnsi="Verdana"/>
          <w:sz w:val="22"/>
        </w:rPr>
        <w:t>De eerste twee/drie weken van een schooljaar zijn heel belangrijk voor het vormen van de groep. Daarom in de eerste twee weken elke dag een les die bijdraagt aan het vormen van de groep en het neerzetten van rollen.</w:t>
      </w:r>
    </w:p>
    <w:p w14:paraId="07A2DA1B" w14:textId="77777777" w:rsidR="00A35555" w:rsidRPr="00D0213D" w:rsidRDefault="00A35555" w:rsidP="00AD5A79">
      <w:pPr>
        <w:spacing w:after="0"/>
        <w:rPr>
          <w:rFonts w:ascii="Verdana" w:hAnsi="Verdana"/>
          <w:sz w:val="22"/>
        </w:rPr>
      </w:pPr>
      <w:r w:rsidRPr="00D0213D">
        <w:rPr>
          <w:rFonts w:ascii="Verdana" w:hAnsi="Verdana"/>
          <w:sz w:val="22"/>
        </w:rPr>
        <w:t>Samen met de kinderen worden er afspraken opgesteld die zichtbaar in de klas komen te hangen. Waar nodig wordt er naar deze afspraken verwezen en waar nodig kan er een afspraak worden toegevoegd of verwijderd.</w:t>
      </w:r>
    </w:p>
    <w:p w14:paraId="5FE1110C" w14:textId="77777777" w:rsidR="00A35555" w:rsidRPr="00D0213D" w:rsidRDefault="00A35555" w:rsidP="00AD5A79">
      <w:pPr>
        <w:spacing w:after="0"/>
        <w:rPr>
          <w:rFonts w:ascii="Verdana" w:hAnsi="Verdana"/>
          <w:sz w:val="22"/>
        </w:rPr>
      </w:pPr>
      <w:r w:rsidRPr="00D0213D">
        <w:rPr>
          <w:rFonts w:ascii="Verdana" w:hAnsi="Verdana"/>
          <w:sz w:val="22"/>
        </w:rPr>
        <w:t>Extra doel: kinderen zich verantwoordelijk laten voelen voor de klas.</w:t>
      </w:r>
    </w:p>
    <w:p w14:paraId="5B08B5D1" w14:textId="77777777" w:rsidR="00A35555" w:rsidRPr="00D0213D" w:rsidRDefault="00A35555" w:rsidP="00AD5A79">
      <w:pPr>
        <w:spacing w:after="0"/>
        <w:rPr>
          <w:rFonts w:ascii="Verdana" w:hAnsi="Verdana"/>
          <w:sz w:val="22"/>
        </w:rPr>
      </w:pPr>
    </w:p>
    <w:p w14:paraId="6993A999" w14:textId="6A274926" w:rsidR="00A35555" w:rsidRPr="00D0213D" w:rsidRDefault="0228FE48" w:rsidP="0228FE48">
      <w:pPr>
        <w:spacing w:after="0"/>
        <w:rPr>
          <w:rFonts w:ascii="Verdana" w:hAnsi="Verdana"/>
          <w:sz w:val="22"/>
          <w:szCs w:val="22"/>
        </w:rPr>
      </w:pPr>
      <w:r w:rsidRPr="0228FE48">
        <w:rPr>
          <w:rFonts w:ascii="Verdana" w:hAnsi="Verdana"/>
          <w:sz w:val="22"/>
          <w:szCs w:val="22"/>
        </w:rPr>
        <w:t>Naast de lessen in de klas worden er jaarlijks tussen de 12 en 16 leerling-mediatoren opgeleid. Deze leerlingen leren tijdens een aantal bijeenkomsten de vaardigheden om anderen te kunnen bijstaan in een conflict.</w:t>
      </w:r>
    </w:p>
    <w:p w14:paraId="2B786ED6" w14:textId="77777777" w:rsidR="00A35555" w:rsidRPr="00D0213D" w:rsidRDefault="00A35555" w:rsidP="00AD5A79">
      <w:pPr>
        <w:spacing w:after="0"/>
        <w:rPr>
          <w:rFonts w:ascii="Verdana" w:hAnsi="Verdana"/>
          <w:sz w:val="22"/>
        </w:rPr>
      </w:pPr>
      <w:r w:rsidRPr="00D0213D">
        <w:rPr>
          <w:rFonts w:ascii="Verdana" w:hAnsi="Verdana"/>
          <w:sz w:val="22"/>
        </w:rPr>
        <w:t>Hoe eerder een conflict wordt opgelost, hoe kleiner de kans dat het uit de hand loopt en er een pestsituatie kan ontstaan.</w:t>
      </w:r>
    </w:p>
    <w:p w14:paraId="16DEB4AB" w14:textId="7B40554C" w:rsidR="000E2C17" w:rsidRDefault="000E2C17" w:rsidP="00AD5A79">
      <w:pPr>
        <w:spacing w:after="0"/>
        <w:rPr>
          <w:rFonts w:ascii="Verdana" w:hAnsi="Verdana"/>
          <w:sz w:val="22"/>
        </w:rPr>
      </w:pPr>
    </w:p>
    <w:p w14:paraId="6E153EBD" w14:textId="4014DBDC" w:rsidR="00BF6012" w:rsidRDefault="00BF6012" w:rsidP="00AD5A79">
      <w:pPr>
        <w:spacing w:after="0"/>
        <w:rPr>
          <w:rFonts w:ascii="Verdana" w:hAnsi="Verdana"/>
          <w:sz w:val="22"/>
        </w:rPr>
      </w:pPr>
    </w:p>
    <w:p w14:paraId="7B4362DB" w14:textId="633466E4" w:rsidR="00BF6012" w:rsidRDefault="00BF6012" w:rsidP="00AD5A79">
      <w:pPr>
        <w:spacing w:after="0"/>
        <w:rPr>
          <w:rFonts w:ascii="Verdana" w:hAnsi="Verdana"/>
          <w:sz w:val="22"/>
        </w:rPr>
      </w:pPr>
    </w:p>
    <w:p w14:paraId="6C5C1211" w14:textId="232DFCD4" w:rsidR="00BF6012" w:rsidRDefault="00BF6012" w:rsidP="00AD5A79">
      <w:pPr>
        <w:spacing w:after="0"/>
        <w:rPr>
          <w:rFonts w:ascii="Verdana" w:hAnsi="Verdana"/>
          <w:sz w:val="22"/>
        </w:rPr>
      </w:pPr>
    </w:p>
    <w:p w14:paraId="36492529" w14:textId="2F236F10" w:rsidR="00BF6012" w:rsidRDefault="00BF6012" w:rsidP="00AD5A79">
      <w:pPr>
        <w:spacing w:after="0"/>
        <w:rPr>
          <w:rFonts w:ascii="Verdana" w:hAnsi="Verdana"/>
          <w:sz w:val="22"/>
        </w:rPr>
      </w:pPr>
    </w:p>
    <w:p w14:paraId="7D687221" w14:textId="2AEF5A78" w:rsidR="00BF6012" w:rsidRDefault="00BF6012" w:rsidP="00AD5A79">
      <w:pPr>
        <w:spacing w:after="0"/>
        <w:rPr>
          <w:rFonts w:ascii="Verdana" w:hAnsi="Verdana"/>
          <w:sz w:val="22"/>
        </w:rPr>
      </w:pPr>
    </w:p>
    <w:p w14:paraId="3B6E7873" w14:textId="180F98DD" w:rsidR="00BF6012" w:rsidRDefault="00BF6012" w:rsidP="00AD5A79">
      <w:pPr>
        <w:spacing w:after="0"/>
        <w:rPr>
          <w:rFonts w:ascii="Verdana" w:hAnsi="Verdana"/>
          <w:sz w:val="22"/>
        </w:rPr>
      </w:pPr>
    </w:p>
    <w:p w14:paraId="29681BE5" w14:textId="1A02F038" w:rsidR="00BF6012" w:rsidRDefault="00BF6012" w:rsidP="00AD5A79">
      <w:pPr>
        <w:spacing w:after="0"/>
        <w:rPr>
          <w:rFonts w:ascii="Verdana" w:hAnsi="Verdana"/>
          <w:sz w:val="22"/>
        </w:rPr>
      </w:pPr>
    </w:p>
    <w:p w14:paraId="7DC64784" w14:textId="3AB2957B" w:rsidR="00BF6012" w:rsidRDefault="00BF6012" w:rsidP="00AD5A79">
      <w:pPr>
        <w:spacing w:after="0"/>
        <w:rPr>
          <w:rFonts w:ascii="Verdana" w:hAnsi="Verdana"/>
          <w:sz w:val="22"/>
        </w:rPr>
      </w:pPr>
    </w:p>
    <w:p w14:paraId="701D5357" w14:textId="77777777" w:rsidR="00BF6012" w:rsidRPr="00D0213D" w:rsidRDefault="00BF6012" w:rsidP="00AD5A79">
      <w:pPr>
        <w:spacing w:after="0"/>
        <w:rPr>
          <w:rFonts w:ascii="Verdana" w:hAnsi="Verdana"/>
          <w:sz w:val="22"/>
        </w:rPr>
      </w:pPr>
    </w:p>
    <w:p w14:paraId="7D34F5C7" w14:textId="77777777" w:rsidR="00943831" w:rsidRDefault="00943831" w:rsidP="00AD5A79">
      <w:pPr>
        <w:spacing w:after="0"/>
        <w:rPr>
          <w:rFonts w:ascii="Verdana" w:hAnsi="Verdana"/>
          <w:b/>
          <w:sz w:val="22"/>
          <w:u w:val="single"/>
        </w:rPr>
      </w:pPr>
    </w:p>
    <w:p w14:paraId="5332E13C" w14:textId="77777777" w:rsidR="00B7729F" w:rsidRPr="00D0213D" w:rsidRDefault="000E2C17" w:rsidP="00AD5A79">
      <w:pPr>
        <w:spacing w:after="0"/>
        <w:rPr>
          <w:rFonts w:ascii="Verdana" w:hAnsi="Verdana"/>
          <w:b/>
          <w:sz w:val="22"/>
          <w:u w:val="single"/>
        </w:rPr>
      </w:pPr>
      <w:r w:rsidRPr="00D0213D">
        <w:rPr>
          <w:rFonts w:ascii="Verdana" w:hAnsi="Verdana"/>
          <w:b/>
          <w:sz w:val="22"/>
          <w:u w:val="single"/>
        </w:rPr>
        <w:lastRenderedPageBreak/>
        <w:t xml:space="preserve">Wat </w:t>
      </w:r>
      <w:r w:rsidR="00FE0746">
        <w:rPr>
          <w:rFonts w:ascii="Verdana" w:hAnsi="Verdana"/>
          <w:b/>
          <w:sz w:val="22"/>
          <w:u w:val="single"/>
        </w:rPr>
        <w:t>u mag</w:t>
      </w:r>
      <w:r w:rsidRPr="00D0213D">
        <w:rPr>
          <w:rFonts w:ascii="Verdana" w:hAnsi="Verdana"/>
          <w:b/>
          <w:sz w:val="22"/>
          <w:u w:val="single"/>
        </w:rPr>
        <w:t xml:space="preserve"> verwachten van school</w:t>
      </w:r>
    </w:p>
    <w:p w14:paraId="0B4020A7" w14:textId="77777777" w:rsidR="00B7729F" w:rsidRPr="00D0213D" w:rsidRDefault="00B7729F" w:rsidP="00AD5A79">
      <w:pPr>
        <w:spacing w:after="0"/>
        <w:rPr>
          <w:rFonts w:ascii="Verdana" w:hAnsi="Verdana"/>
          <w:sz w:val="22"/>
        </w:rPr>
      </w:pPr>
    </w:p>
    <w:p w14:paraId="546398A2" w14:textId="498EBEF3" w:rsidR="00B7729F" w:rsidRPr="00D0213D" w:rsidRDefault="00B7729F" w:rsidP="00AD5A79">
      <w:pPr>
        <w:spacing w:after="0"/>
        <w:rPr>
          <w:rFonts w:ascii="Verdana" w:hAnsi="Verdana"/>
          <w:sz w:val="22"/>
        </w:rPr>
      </w:pPr>
      <w:r w:rsidRPr="00D0213D">
        <w:rPr>
          <w:rFonts w:ascii="Verdana" w:hAnsi="Verdana"/>
          <w:sz w:val="22"/>
        </w:rPr>
        <w:t>Op school werken wij met de Vijfsporenaanpak tegen pesten</w:t>
      </w:r>
      <w:r w:rsidR="00374160">
        <w:rPr>
          <w:rFonts w:ascii="Verdana" w:hAnsi="Verdana"/>
          <w:sz w:val="22"/>
        </w:rPr>
        <w:t>:</w:t>
      </w:r>
    </w:p>
    <w:p w14:paraId="1D7B270A" w14:textId="77777777" w:rsidR="00B7729F" w:rsidRPr="00D0213D" w:rsidRDefault="00B7729F" w:rsidP="00AD5A79">
      <w:pPr>
        <w:spacing w:after="0"/>
        <w:rPr>
          <w:rFonts w:ascii="Verdana" w:hAnsi="Verdana"/>
          <w:sz w:val="22"/>
        </w:rPr>
      </w:pPr>
    </w:p>
    <w:p w14:paraId="56CE7CB3" w14:textId="77777777" w:rsidR="00B7729F" w:rsidRPr="00D0213D" w:rsidRDefault="00B7729F" w:rsidP="00AD5A79">
      <w:pPr>
        <w:spacing w:after="0"/>
        <w:rPr>
          <w:rFonts w:ascii="Verdana" w:hAnsi="Verdana"/>
          <w:b/>
          <w:sz w:val="22"/>
        </w:rPr>
      </w:pPr>
      <w:r w:rsidRPr="00D0213D">
        <w:rPr>
          <w:rFonts w:ascii="Verdana" w:hAnsi="Verdana"/>
          <w:b/>
          <w:sz w:val="22"/>
        </w:rPr>
        <w:t>Spoor 1: Hulp aan het gepeste kind</w:t>
      </w:r>
    </w:p>
    <w:p w14:paraId="0A6245C6"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luisteren naar wat er is gebeurd</w:t>
      </w:r>
    </w:p>
    <w:p w14:paraId="3EB8903C"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het probleem van het kind serieus nemen</w:t>
      </w:r>
    </w:p>
    <w:p w14:paraId="7B89FA72"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met het kind overleggen over mogelijke oplossingen</w:t>
      </w:r>
    </w:p>
    <w:p w14:paraId="64208246"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samen met het kind werken aan die oplossingen</w:t>
      </w:r>
    </w:p>
    <w:p w14:paraId="066B33D1"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 xml:space="preserve">eventueel deskundige hulp van buiten inschakelen (bijvoorbeeld een </w:t>
      </w:r>
      <w:proofErr w:type="spellStart"/>
      <w:r w:rsidRPr="00D0213D">
        <w:rPr>
          <w:rFonts w:ascii="Verdana" w:hAnsi="Verdana"/>
          <w:sz w:val="22"/>
        </w:rPr>
        <w:t>weerbaarheids</w:t>
      </w:r>
      <w:proofErr w:type="spellEnd"/>
      <w:r w:rsidRPr="00D0213D">
        <w:rPr>
          <w:rFonts w:ascii="Verdana" w:hAnsi="Verdana"/>
          <w:sz w:val="22"/>
        </w:rPr>
        <w:t xml:space="preserve"> training of sociale vaardigheidstraining)</w:t>
      </w:r>
    </w:p>
    <w:p w14:paraId="64646907"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zorgen voor vervolggesprekken</w:t>
      </w:r>
    </w:p>
    <w:p w14:paraId="4F904CB7" w14:textId="77777777" w:rsidR="00B7729F" w:rsidRPr="00D0213D" w:rsidRDefault="00B7729F" w:rsidP="00B7729F">
      <w:pPr>
        <w:spacing w:after="0"/>
        <w:rPr>
          <w:rFonts w:ascii="Verdana" w:hAnsi="Verdana"/>
          <w:sz w:val="22"/>
        </w:rPr>
      </w:pPr>
    </w:p>
    <w:p w14:paraId="5310D82C" w14:textId="77777777" w:rsidR="00B7729F" w:rsidRPr="00D0213D" w:rsidRDefault="00B7729F" w:rsidP="00B7729F">
      <w:pPr>
        <w:spacing w:after="0"/>
        <w:rPr>
          <w:rFonts w:ascii="Verdana" w:hAnsi="Verdana"/>
          <w:sz w:val="22"/>
        </w:rPr>
      </w:pPr>
      <w:r w:rsidRPr="00D0213D">
        <w:rPr>
          <w:rFonts w:ascii="Verdana" w:hAnsi="Verdana"/>
          <w:b/>
          <w:sz w:val="22"/>
        </w:rPr>
        <w:t xml:space="preserve">Spoor 2: Hulp aan de </w:t>
      </w:r>
      <w:proofErr w:type="spellStart"/>
      <w:r w:rsidRPr="00D0213D">
        <w:rPr>
          <w:rFonts w:ascii="Verdana" w:hAnsi="Verdana"/>
          <w:b/>
          <w:sz w:val="22"/>
        </w:rPr>
        <w:t>pester</w:t>
      </w:r>
      <w:proofErr w:type="spellEnd"/>
    </w:p>
    <w:p w14:paraId="3B4C290C"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met het kind bespreken wat pesten voor een ader betekent</w:t>
      </w:r>
    </w:p>
    <w:p w14:paraId="73199CA0"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het kind helpen zijn relaties met andere kinderen te verbeteren</w:t>
      </w:r>
    </w:p>
    <w:p w14:paraId="7108C7B6"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zorgen dat het kind zich veilig voelt en uitleggen wat jij als leerkracht daaraan gaat doen</w:t>
      </w:r>
    </w:p>
    <w:p w14:paraId="6D19957C"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grenzen stellen en die consequent handhaven</w:t>
      </w:r>
    </w:p>
    <w:p w14:paraId="31C45C20"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het kind helpen zich aan regels en afspraken te houden</w:t>
      </w:r>
    </w:p>
    <w:p w14:paraId="1232B61B"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zorgen voor vervolggesprekken</w:t>
      </w:r>
    </w:p>
    <w:p w14:paraId="06971CD3" w14:textId="77777777" w:rsidR="00B7729F" w:rsidRPr="00D0213D" w:rsidRDefault="00B7729F" w:rsidP="00B7729F">
      <w:pPr>
        <w:spacing w:after="0"/>
        <w:rPr>
          <w:rFonts w:ascii="Verdana" w:hAnsi="Verdana"/>
          <w:sz w:val="22"/>
        </w:rPr>
      </w:pPr>
    </w:p>
    <w:p w14:paraId="49C12278" w14:textId="77777777" w:rsidR="00B7729F" w:rsidRPr="00D0213D" w:rsidRDefault="00B7729F" w:rsidP="00B7729F">
      <w:pPr>
        <w:spacing w:after="0"/>
        <w:rPr>
          <w:rFonts w:ascii="Verdana" w:hAnsi="Verdana"/>
          <w:b/>
          <w:sz w:val="22"/>
        </w:rPr>
      </w:pPr>
      <w:r w:rsidRPr="00D0213D">
        <w:rPr>
          <w:rFonts w:ascii="Verdana" w:hAnsi="Verdana"/>
          <w:b/>
          <w:sz w:val="22"/>
        </w:rPr>
        <w:t>Spoor 3: Professionaliseren van hulp/hulp bieden aan ouders</w:t>
      </w:r>
    </w:p>
    <w:p w14:paraId="7D1B254C"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ouders die zich zorgen maken serieus nemen</w:t>
      </w:r>
    </w:p>
    <w:p w14:paraId="48BF9CFD" w14:textId="77777777" w:rsidR="00B7729F" w:rsidRPr="00D0213D" w:rsidRDefault="00B7729F" w:rsidP="00B7729F">
      <w:pPr>
        <w:pStyle w:val="Lijstalinea"/>
        <w:numPr>
          <w:ilvl w:val="0"/>
          <w:numId w:val="2"/>
        </w:numPr>
        <w:spacing w:after="0"/>
        <w:rPr>
          <w:rFonts w:ascii="Verdana" w:hAnsi="Verdana"/>
          <w:sz w:val="22"/>
        </w:rPr>
      </w:pPr>
      <w:r w:rsidRPr="00D0213D">
        <w:rPr>
          <w:rFonts w:ascii="Verdana" w:hAnsi="Verdana"/>
          <w:sz w:val="22"/>
        </w:rPr>
        <w:t>ouders informeren over pestsituaties, over pesten en over manieren om pesten aan te pakken en voorkomen</w:t>
      </w:r>
    </w:p>
    <w:p w14:paraId="79370C6B" w14:textId="77777777" w:rsidR="00B7729F" w:rsidRPr="00D0213D" w:rsidRDefault="009E793C" w:rsidP="00B7729F">
      <w:pPr>
        <w:pStyle w:val="Lijstalinea"/>
        <w:numPr>
          <w:ilvl w:val="0"/>
          <w:numId w:val="2"/>
        </w:numPr>
        <w:spacing w:after="0"/>
        <w:rPr>
          <w:rFonts w:ascii="Verdana" w:hAnsi="Verdana"/>
          <w:sz w:val="22"/>
        </w:rPr>
      </w:pPr>
      <w:r w:rsidRPr="00D0213D">
        <w:rPr>
          <w:rFonts w:ascii="Verdana" w:hAnsi="Verdana"/>
          <w:sz w:val="22"/>
        </w:rPr>
        <w:t>m</w:t>
      </w:r>
      <w:r w:rsidR="00B7729F" w:rsidRPr="00D0213D">
        <w:rPr>
          <w:rFonts w:ascii="Verdana" w:hAnsi="Verdana"/>
          <w:sz w:val="22"/>
        </w:rPr>
        <w:t>et ouders overleggen over manieren om pestsituaties aan te pakken</w:t>
      </w:r>
    </w:p>
    <w:p w14:paraId="15AD9FCB" w14:textId="77777777" w:rsidR="009E793C" w:rsidRPr="00D0213D" w:rsidRDefault="009E793C" w:rsidP="00B7729F">
      <w:pPr>
        <w:pStyle w:val="Lijstalinea"/>
        <w:numPr>
          <w:ilvl w:val="0"/>
          <w:numId w:val="2"/>
        </w:numPr>
        <w:spacing w:after="0"/>
        <w:rPr>
          <w:rFonts w:ascii="Verdana" w:hAnsi="Verdana"/>
          <w:sz w:val="22"/>
        </w:rPr>
      </w:pPr>
      <w:r w:rsidRPr="00D0213D">
        <w:rPr>
          <w:rFonts w:ascii="Verdana" w:hAnsi="Verdana"/>
          <w:sz w:val="22"/>
        </w:rPr>
        <w:t>zo nodig ouders doorverwijzen naar deskundige hulp</w:t>
      </w:r>
    </w:p>
    <w:p w14:paraId="2A1F701D" w14:textId="77777777" w:rsidR="009E793C" w:rsidRPr="00D0213D" w:rsidRDefault="009E793C" w:rsidP="009E793C">
      <w:pPr>
        <w:spacing w:after="0"/>
        <w:rPr>
          <w:rFonts w:ascii="Verdana" w:hAnsi="Verdana"/>
          <w:sz w:val="22"/>
        </w:rPr>
      </w:pPr>
    </w:p>
    <w:p w14:paraId="03EFCA41" w14:textId="77777777" w:rsidR="009E793C" w:rsidRPr="00D0213D" w:rsidRDefault="009E793C" w:rsidP="009E793C">
      <w:pPr>
        <w:spacing w:after="0"/>
        <w:rPr>
          <w:rFonts w:ascii="Verdana" w:hAnsi="Verdana"/>
          <w:sz w:val="22"/>
        </w:rPr>
      </w:pPr>
    </w:p>
    <w:p w14:paraId="7E8936F7" w14:textId="77777777" w:rsidR="009E793C" w:rsidRPr="00D0213D" w:rsidRDefault="009E793C" w:rsidP="009E793C">
      <w:pPr>
        <w:spacing w:after="0"/>
        <w:rPr>
          <w:rFonts w:ascii="Verdana" w:hAnsi="Verdana"/>
          <w:sz w:val="22"/>
        </w:rPr>
      </w:pPr>
      <w:r w:rsidRPr="00D0213D">
        <w:rPr>
          <w:rFonts w:ascii="Verdana" w:hAnsi="Verdana"/>
          <w:b/>
          <w:sz w:val="22"/>
        </w:rPr>
        <w:t>Spoor 4: Mobiliseren van de zwijgende middengroep</w:t>
      </w:r>
    </w:p>
    <w:p w14:paraId="1B5AEF43" w14:textId="77777777" w:rsidR="009E793C" w:rsidRPr="00D0213D" w:rsidRDefault="009E793C" w:rsidP="009E793C">
      <w:pPr>
        <w:pStyle w:val="Lijstalinea"/>
        <w:numPr>
          <w:ilvl w:val="0"/>
          <w:numId w:val="2"/>
        </w:numPr>
        <w:spacing w:after="0"/>
        <w:rPr>
          <w:rFonts w:ascii="Verdana" w:hAnsi="Verdana"/>
          <w:sz w:val="22"/>
        </w:rPr>
      </w:pPr>
      <w:r w:rsidRPr="00D0213D">
        <w:rPr>
          <w:rFonts w:ascii="Verdana" w:hAnsi="Verdana"/>
          <w:sz w:val="22"/>
        </w:rPr>
        <w:t>met de kinderen in de groep praten over het pesten en hun eigen rol daarin</w:t>
      </w:r>
    </w:p>
    <w:p w14:paraId="46294353" w14:textId="77777777" w:rsidR="009E793C" w:rsidRPr="00D0213D" w:rsidRDefault="009E793C" w:rsidP="009E793C">
      <w:pPr>
        <w:pStyle w:val="Lijstalinea"/>
        <w:numPr>
          <w:ilvl w:val="0"/>
          <w:numId w:val="2"/>
        </w:numPr>
        <w:spacing w:after="0"/>
        <w:rPr>
          <w:rFonts w:ascii="Verdana" w:hAnsi="Verdana"/>
          <w:sz w:val="22"/>
        </w:rPr>
      </w:pPr>
      <w:r w:rsidRPr="00D0213D">
        <w:rPr>
          <w:rFonts w:ascii="Verdana" w:hAnsi="Verdana"/>
          <w:sz w:val="22"/>
        </w:rPr>
        <w:t>met de andere kinderen overleggen over mogelijk manieren van aanpak en oplossingen en hun rol daarin</w:t>
      </w:r>
    </w:p>
    <w:p w14:paraId="40E4DDA0" w14:textId="77777777" w:rsidR="009E793C" w:rsidRPr="00D0213D" w:rsidRDefault="009E793C" w:rsidP="009E793C">
      <w:pPr>
        <w:pStyle w:val="Lijstalinea"/>
        <w:numPr>
          <w:ilvl w:val="0"/>
          <w:numId w:val="2"/>
        </w:numPr>
        <w:spacing w:after="0"/>
        <w:rPr>
          <w:rFonts w:ascii="Verdana" w:hAnsi="Verdana"/>
          <w:sz w:val="22"/>
        </w:rPr>
      </w:pPr>
      <w:r w:rsidRPr="00D0213D">
        <w:rPr>
          <w:rFonts w:ascii="Verdana" w:hAnsi="Verdana"/>
          <w:sz w:val="22"/>
        </w:rPr>
        <w:t>samen met de kinderen werken aan oplossingen waaraan ze zelf actief bijdragen</w:t>
      </w:r>
    </w:p>
    <w:p w14:paraId="5F96A722" w14:textId="77777777" w:rsidR="009E793C" w:rsidRPr="00D0213D" w:rsidRDefault="009E793C" w:rsidP="009E793C">
      <w:pPr>
        <w:spacing w:after="0"/>
        <w:rPr>
          <w:rFonts w:ascii="Verdana" w:hAnsi="Verdana"/>
          <w:sz w:val="22"/>
        </w:rPr>
      </w:pPr>
    </w:p>
    <w:p w14:paraId="14BB2181" w14:textId="77777777" w:rsidR="009E793C" w:rsidRPr="006F1CFE" w:rsidRDefault="009E793C" w:rsidP="009E793C">
      <w:pPr>
        <w:spacing w:after="0"/>
        <w:rPr>
          <w:rFonts w:ascii="Verdana" w:hAnsi="Verdana"/>
          <w:color w:val="FF0000"/>
          <w:sz w:val="22"/>
        </w:rPr>
      </w:pPr>
      <w:r w:rsidRPr="00D0213D">
        <w:rPr>
          <w:rFonts w:ascii="Verdana" w:hAnsi="Verdana"/>
          <w:b/>
          <w:sz w:val="22"/>
        </w:rPr>
        <w:t>Spoor 5: Als school de verantwoordelijkheid nemen</w:t>
      </w:r>
    </w:p>
    <w:p w14:paraId="2BF78567" w14:textId="77777777" w:rsidR="009E793C" w:rsidRPr="00D0213D" w:rsidRDefault="009E793C" w:rsidP="009E793C">
      <w:pPr>
        <w:pStyle w:val="Lijstalinea"/>
        <w:numPr>
          <w:ilvl w:val="0"/>
          <w:numId w:val="2"/>
        </w:numPr>
        <w:spacing w:after="0"/>
        <w:rPr>
          <w:rFonts w:ascii="Verdana" w:hAnsi="Verdana"/>
          <w:sz w:val="22"/>
        </w:rPr>
      </w:pPr>
      <w:r w:rsidRPr="00D0213D">
        <w:rPr>
          <w:rFonts w:ascii="Verdana" w:hAnsi="Verdana"/>
          <w:sz w:val="22"/>
        </w:rPr>
        <w:t xml:space="preserve">de school neem nadrukkelijk stelling tegen pesten </w:t>
      </w:r>
    </w:p>
    <w:p w14:paraId="6EED736A" w14:textId="77777777" w:rsidR="00856722" w:rsidRPr="00D0213D" w:rsidRDefault="009E793C" w:rsidP="009E793C">
      <w:pPr>
        <w:pStyle w:val="Lijstalinea"/>
        <w:numPr>
          <w:ilvl w:val="0"/>
          <w:numId w:val="2"/>
        </w:numPr>
        <w:spacing w:after="0"/>
        <w:rPr>
          <w:rFonts w:ascii="Verdana" w:hAnsi="Verdana"/>
          <w:sz w:val="22"/>
        </w:rPr>
      </w:pPr>
      <w:r w:rsidRPr="00D0213D">
        <w:rPr>
          <w:rFonts w:ascii="Verdana" w:hAnsi="Verdana"/>
          <w:sz w:val="22"/>
        </w:rPr>
        <w:t>de school zorgt dat alle medewerkers voldoende bekend zijn met pesten in het algemeen en in staat zijn het pesten in de eigen groep herkennen en aan te pakken</w:t>
      </w:r>
    </w:p>
    <w:p w14:paraId="5B95CD12" w14:textId="77777777" w:rsidR="00856722" w:rsidRPr="00D0213D" w:rsidRDefault="00856722" w:rsidP="00856722">
      <w:pPr>
        <w:spacing w:after="0"/>
        <w:rPr>
          <w:rFonts w:ascii="Verdana" w:hAnsi="Verdana"/>
          <w:sz w:val="22"/>
        </w:rPr>
      </w:pPr>
    </w:p>
    <w:p w14:paraId="0A4F7224" w14:textId="301331A2" w:rsidR="00943831" w:rsidRDefault="00943831" w:rsidP="00856722">
      <w:pPr>
        <w:spacing w:after="0"/>
        <w:rPr>
          <w:rFonts w:ascii="Verdana" w:hAnsi="Verdana"/>
          <w:b/>
          <w:sz w:val="22"/>
          <w:u w:val="single"/>
        </w:rPr>
      </w:pPr>
    </w:p>
    <w:p w14:paraId="6B63E599" w14:textId="726BFEF0" w:rsidR="00BF6012" w:rsidRDefault="00BF6012" w:rsidP="00856722">
      <w:pPr>
        <w:spacing w:after="0"/>
        <w:rPr>
          <w:rFonts w:ascii="Verdana" w:hAnsi="Verdana"/>
          <w:b/>
          <w:sz w:val="22"/>
          <w:u w:val="single"/>
        </w:rPr>
      </w:pPr>
    </w:p>
    <w:p w14:paraId="34202DCE" w14:textId="518A11F9" w:rsidR="00BF6012" w:rsidRDefault="00BF6012" w:rsidP="00856722">
      <w:pPr>
        <w:spacing w:after="0"/>
        <w:rPr>
          <w:rFonts w:ascii="Verdana" w:hAnsi="Verdana"/>
          <w:b/>
          <w:sz w:val="22"/>
          <w:u w:val="single"/>
        </w:rPr>
      </w:pPr>
    </w:p>
    <w:p w14:paraId="38E06B01" w14:textId="1475CE46" w:rsidR="00BF6012" w:rsidRDefault="00BF6012" w:rsidP="00856722">
      <w:pPr>
        <w:spacing w:after="0"/>
        <w:rPr>
          <w:rFonts w:ascii="Verdana" w:hAnsi="Verdana"/>
          <w:b/>
          <w:sz w:val="22"/>
          <w:u w:val="single"/>
        </w:rPr>
      </w:pPr>
    </w:p>
    <w:p w14:paraId="0676FCCB" w14:textId="1DCCB56A" w:rsidR="00BF6012" w:rsidRDefault="00BF6012" w:rsidP="00856722">
      <w:pPr>
        <w:spacing w:after="0"/>
        <w:rPr>
          <w:rFonts w:ascii="Verdana" w:hAnsi="Verdana"/>
          <w:b/>
          <w:sz w:val="22"/>
          <w:u w:val="single"/>
        </w:rPr>
      </w:pPr>
    </w:p>
    <w:p w14:paraId="515869CA" w14:textId="47DF52C2" w:rsidR="00BF6012" w:rsidRDefault="00BF6012" w:rsidP="00856722">
      <w:pPr>
        <w:spacing w:after="0"/>
        <w:rPr>
          <w:rFonts w:ascii="Verdana" w:hAnsi="Verdana"/>
          <w:b/>
          <w:sz w:val="22"/>
          <w:u w:val="single"/>
        </w:rPr>
      </w:pPr>
    </w:p>
    <w:p w14:paraId="5D76B74A" w14:textId="77777777" w:rsidR="00BF6012" w:rsidRDefault="00BF6012" w:rsidP="00856722">
      <w:pPr>
        <w:spacing w:after="0"/>
        <w:rPr>
          <w:rFonts w:ascii="Verdana" w:hAnsi="Verdana"/>
          <w:b/>
          <w:sz w:val="22"/>
          <w:u w:val="single"/>
        </w:rPr>
      </w:pPr>
    </w:p>
    <w:p w14:paraId="5AE48A43" w14:textId="77777777" w:rsidR="00943831" w:rsidRDefault="00943831" w:rsidP="00856722">
      <w:pPr>
        <w:spacing w:after="0"/>
        <w:rPr>
          <w:rFonts w:ascii="Verdana" w:hAnsi="Verdana"/>
          <w:b/>
          <w:sz w:val="22"/>
          <w:u w:val="single"/>
        </w:rPr>
      </w:pPr>
    </w:p>
    <w:p w14:paraId="2CA108BA" w14:textId="77777777" w:rsidR="00DA6609" w:rsidRPr="00D81032" w:rsidRDefault="00D81032" w:rsidP="00856722">
      <w:pPr>
        <w:spacing w:after="0"/>
        <w:rPr>
          <w:rFonts w:ascii="Verdana" w:hAnsi="Verdana"/>
          <w:b/>
          <w:sz w:val="22"/>
          <w:u w:val="single"/>
        </w:rPr>
      </w:pPr>
      <w:r>
        <w:rPr>
          <w:rFonts w:ascii="Verdana" w:hAnsi="Verdana"/>
          <w:b/>
          <w:sz w:val="22"/>
          <w:u w:val="single"/>
        </w:rPr>
        <w:lastRenderedPageBreak/>
        <w:t>Wat</w:t>
      </w:r>
      <w:r w:rsidR="00FE0746">
        <w:rPr>
          <w:rFonts w:ascii="Verdana" w:hAnsi="Verdana"/>
          <w:b/>
          <w:sz w:val="22"/>
          <w:u w:val="single"/>
        </w:rPr>
        <w:t xml:space="preserve"> wordt </w:t>
      </w:r>
      <w:r w:rsidR="00A0303E">
        <w:rPr>
          <w:rFonts w:ascii="Verdana" w:hAnsi="Verdana"/>
          <w:b/>
          <w:sz w:val="22"/>
          <w:u w:val="single"/>
        </w:rPr>
        <w:t xml:space="preserve">er </w:t>
      </w:r>
      <w:r w:rsidR="00FE0746">
        <w:rPr>
          <w:rFonts w:ascii="Verdana" w:hAnsi="Verdana"/>
          <w:b/>
          <w:sz w:val="22"/>
          <w:u w:val="single"/>
        </w:rPr>
        <w:t>verwacht van</w:t>
      </w:r>
      <w:r w:rsidR="00DA6609" w:rsidRPr="00D0213D">
        <w:rPr>
          <w:rFonts w:ascii="Verdana" w:hAnsi="Verdana"/>
          <w:b/>
          <w:sz w:val="22"/>
          <w:u w:val="single"/>
        </w:rPr>
        <w:t xml:space="preserve"> ouders</w:t>
      </w:r>
    </w:p>
    <w:p w14:paraId="50F40DEB" w14:textId="77777777" w:rsidR="00DA6609" w:rsidRPr="00D0213D" w:rsidRDefault="00DA6609" w:rsidP="00856722">
      <w:pPr>
        <w:spacing w:after="0"/>
        <w:rPr>
          <w:rFonts w:ascii="Verdana" w:hAnsi="Verdana"/>
          <w:sz w:val="22"/>
        </w:rPr>
      </w:pPr>
    </w:p>
    <w:p w14:paraId="4266CC9D" w14:textId="77777777" w:rsidR="00DA6609" w:rsidRPr="00D0213D" w:rsidRDefault="00DA6609" w:rsidP="00856722">
      <w:pPr>
        <w:spacing w:after="0"/>
        <w:rPr>
          <w:rFonts w:ascii="Verdana" w:hAnsi="Verdana"/>
          <w:b/>
          <w:sz w:val="22"/>
        </w:rPr>
      </w:pPr>
      <w:r w:rsidRPr="00D0213D">
        <w:rPr>
          <w:rFonts w:ascii="Verdana" w:hAnsi="Verdana"/>
          <w:b/>
          <w:sz w:val="22"/>
        </w:rPr>
        <w:t>Ouders van gepeste kinderen</w:t>
      </w:r>
    </w:p>
    <w:p w14:paraId="4E6BCCA7"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houd de communicatie met uw kind open, blijf in gesprek met uw kind</w:t>
      </w:r>
    </w:p>
    <w:p w14:paraId="742607A4"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 xml:space="preserve">als pesten niet op school gebeurt, maar op straat, probeert u contact op te nemen met de ouders van de </w:t>
      </w:r>
      <w:proofErr w:type="spellStart"/>
      <w:r w:rsidRPr="00D0213D">
        <w:rPr>
          <w:rFonts w:ascii="Verdana" w:hAnsi="Verdana"/>
          <w:sz w:val="22"/>
        </w:rPr>
        <w:t>pester</w:t>
      </w:r>
      <w:proofErr w:type="spellEnd"/>
      <w:r w:rsidRPr="00D0213D">
        <w:rPr>
          <w:rFonts w:ascii="Verdana" w:hAnsi="Verdana"/>
          <w:sz w:val="22"/>
        </w:rPr>
        <w:t>(s) om het probleem bespreekbaar te maken</w:t>
      </w:r>
    </w:p>
    <w:p w14:paraId="77C95156"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pesten op school kunt u het beste direct met de leerkracht bespreken</w:t>
      </w:r>
    </w:p>
    <w:p w14:paraId="02DF81C2"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vergroot het zelfrespect door uw kind positief te stimuleren en zogenaamde schouderklopjes</w:t>
      </w:r>
    </w:p>
    <w:p w14:paraId="00E90D7D"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stimuleer uw kind tot het beoefenen van een sport (indien van toepassing)</w:t>
      </w:r>
    </w:p>
    <w:p w14:paraId="3A8AA495"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steun uw kind in het idee dat er aan het pesten een einde komt</w:t>
      </w:r>
    </w:p>
    <w:p w14:paraId="77A52294" w14:textId="77777777" w:rsidR="00DA6609" w:rsidRPr="00D0213D" w:rsidRDefault="00DA6609" w:rsidP="00DA6609">
      <w:pPr>
        <w:spacing w:after="0"/>
        <w:rPr>
          <w:rFonts w:ascii="Verdana" w:hAnsi="Verdana"/>
          <w:sz w:val="22"/>
        </w:rPr>
      </w:pPr>
    </w:p>
    <w:p w14:paraId="444490E2" w14:textId="77777777" w:rsidR="00DA6609" w:rsidRPr="00D0213D" w:rsidRDefault="00DA6609" w:rsidP="00DA6609">
      <w:pPr>
        <w:spacing w:after="0"/>
        <w:rPr>
          <w:rFonts w:ascii="Verdana" w:hAnsi="Verdana"/>
          <w:sz w:val="22"/>
        </w:rPr>
      </w:pPr>
      <w:r w:rsidRPr="00D0213D">
        <w:rPr>
          <w:rFonts w:ascii="Verdana" w:hAnsi="Verdana"/>
          <w:b/>
          <w:sz w:val="22"/>
        </w:rPr>
        <w:t xml:space="preserve">Ouders van de </w:t>
      </w:r>
      <w:proofErr w:type="spellStart"/>
      <w:r w:rsidRPr="00D0213D">
        <w:rPr>
          <w:rFonts w:ascii="Verdana" w:hAnsi="Verdana"/>
          <w:b/>
          <w:sz w:val="22"/>
        </w:rPr>
        <w:t>pester</w:t>
      </w:r>
      <w:proofErr w:type="spellEnd"/>
    </w:p>
    <w:p w14:paraId="4E87F56C"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neem het probleem van uw kind serieus</w:t>
      </w:r>
    </w:p>
    <w:p w14:paraId="2698CFFC"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 xml:space="preserve">raak niet in paniek: elk kind loopt kans een </w:t>
      </w:r>
      <w:proofErr w:type="spellStart"/>
      <w:r w:rsidRPr="00D0213D">
        <w:rPr>
          <w:rFonts w:ascii="Verdana" w:hAnsi="Verdana"/>
          <w:sz w:val="22"/>
        </w:rPr>
        <w:t>pester</w:t>
      </w:r>
      <w:proofErr w:type="spellEnd"/>
      <w:r w:rsidRPr="00D0213D">
        <w:rPr>
          <w:rFonts w:ascii="Verdana" w:hAnsi="Verdana"/>
          <w:sz w:val="22"/>
        </w:rPr>
        <w:t xml:space="preserve"> te worden</w:t>
      </w:r>
    </w:p>
    <w:p w14:paraId="59B017CD"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probeer achter de mogelijke oorzaak te komen</w:t>
      </w:r>
    </w:p>
    <w:p w14:paraId="0BBA0CE0"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maak uw kind gevoelig voor wat het anderen aandoet</w:t>
      </w:r>
    </w:p>
    <w:p w14:paraId="09FF2C0B"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besteed extra aandacht aan uw kind</w:t>
      </w:r>
    </w:p>
    <w:p w14:paraId="4AD687C7"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stimuleer uw kind tot het beoefenen van een sport (indien van toepassing)</w:t>
      </w:r>
    </w:p>
    <w:p w14:paraId="44044AD7" w14:textId="77777777" w:rsidR="00DA6609"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corrigeer ongewenst gedrag en benoem het goede gedrag van uw kind</w:t>
      </w:r>
    </w:p>
    <w:p w14:paraId="6DF4FBCC" w14:textId="77777777" w:rsidR="00D0213D" w:rsidRPr="00D0213D" w:rsidRDefault="00DA6609" w:rsidP="00DA6609">
      <w:pPr>
        <w:pStyle w:val="Lijstalinea"/>
        <w:numPr>
          <w:ilvl w:val="0"/>
          <w:numId w:val="2"/>
        </w:numPr>
        <w:spacing w:after="0"/>
        <w:rPr>
          <w:rFonts w:ascii="Verdana" w:hAnsi="Verdana"/>
          <w:sz w:val="22"/>
        </w:rPr>
      </w:pPr>
      <w:r w:rsidRPr="00D0213D">
        <w:rPr>
          <w:rFonts w:ascii="Verdana" w:hAnsi="Verdana"/>
          <w:sz w:val="22"/>
        </w:rPr>
        <w:t>maak uw kind duidelijk dat u achter de beslissing van school staat</w:t>
      </w:r>
    </w:p>
    <w:p w14:paraId="007DCDA8" w14:textId="77777777" w:rsidR="00D0213D" w:rsidRPr="00D0213D" w:rsidRDefault="00D0213D" w:rsidP="00D0213D">
      <w:pPr>
        <w:spacing w:after="0"/>
        <w:rPr>
          <w:rFonts w:ascii="Verdana" w:hAnsi="Verdana"/>
          <w:sz w:val="22"/>
        </w:rPr>
      </w:pPr>
    </w:p>
    <w:p w14:paraId="3F432782" w14:textId="77777777" w:rsidR="00D0213D" w:rsidRPr="00D0213D" w:rsidRDefault="00D0213D" w:rsidP="00D0213D">
      <w:pPr>
        <w:spacing w:after="0"/>
        <w:rPr>
          <w:rFonts w:ascii="Verdana" w:hAnsi="Verdana"/>
          <w:sz w:val="22"/>
        </w:rPr>
      </w:pPr>
      <w:r w:rsidRPr="00D0213D">
        <w:rPr>
          <w:rFonts w:ascii="Verdana" w:hAnsi="Verdana"/>
          <w:b/>
          <w:sz w:val="22"/>
        </w:rPr>
        <w:t>Alle ouders</w:t>
      </w:r>
    </w:p>
    <w:p w14:paraId="495085A5" w14:textId="77777777" w:rsidR="00D0213D" w:rsidRPr="00D0213D" w:rsidRDefault="00D0213D" w:rsidP="00D0213D">
      <w:pPr>
        <w:pStyle w:val="Lijstalinea"/>
        <w:numPr>
          <w:ilvl w:val="0"/>
          <w:numId w:val="2"/>
        </w:numPr>
        <w:spacing w:after="0"/>
        <w:rPr>
          <w:rFonts w:ascii="Verdana" w:hAnsi="Verdana"/>
          <w:sz w:val="22"/>
        </w:rPr>
      </w:pPr>
      <w:r w:rsidRPr="00D0213D">
        <w:rPr>
          <w:rFonts w:ascii="Verdana" w:hAnsi="Verdana"/>
          <w:sz w:val="22"/>
        </w:rPr>
        <w:t>neem de ouders van het gepeste kind serieus</w:t>
      </w:r>
    </w:p>
    <w:p w14:paraId="01AAAB8D" w14:textId="77777777" w:rsidR="00D0213D" w:rsidRDefault="00D0213D" w:rsidP="00D0213D">
      <w:pPr>
        <w:pStyle w:val="Lijstalinea"/>
        <w:numPr>
          <w:ilvl w:val="0"/>
          <w:numId w:val="2"/>
        </w:numPr>
        <w:spacing w:after="0"/>
        <w:rPr>
          <w:rFonts w:ascii="Verdana" w:hAnsi="Verdana"/>
          <w:sz w:val="22"/>
        </w:rPr>
      </w:pPr>
      <w:r>
        <w:rPr>
          <w:rFonts w:ascii="Verdana" w:hAnsi="Verdana"/>
          <w:sz w:val="22"/>
        </w:rPr>
        <w:t>stimuleer uw kind om op een goede manier met andere kinderen om te gaan</w:t>
      </w:r>
    </w:p>
    <w:p w14:paraId="4A21D4CD" w14:textId="77777777" w:rsidR="00D0213D" w:rsidRDefault="00D0213D" w:rsidP="00D0213D">
      <w:pPr>
        <w:pStyle w:val="Lijstalinea"/>
        <w:numPr>
          <w:ilvl w:val="0"/>
          <w:numId w:val="2"/>
        </w:numPr>
        <w:spacing w:after="0"/>
        <w:rPr>
          <w:rFonts w:ascii="Verdana" w:hAnsi="Verdana"/>
          <w:sz w:val="22"/>
        </w:rPr>
      </w:pPr>
      <w:r>
        <w:rPr>
          <w:rFonts w:ascii="Verdana" w:hAnsi="Verdana"/>
          <w:sz w:val="22"/>
        </w:rPr>
        <w:t>corrigeer uw kind bij ongewenst gedrag en benoem goed gedrag</w:t>
      </w:r>
    </w:p>
    <w:p w14:paraId="7A214274" w14:textId="77777777" w:rsidR="00D0213D" w:rsidRDefault="00D0213D" w:rsidP="00D0213D">
      <w:pPr>
        <w:pStyle w:val="Lijstalinea"/>
        <w:numPr>
          <w:ilvl w:val="0"/>
          <w:numId w:val="2"/>
        </w:numPr>
        <w:spacing w:after="0"/>
        <w:rPr>
          <w:rFonts w:ascii="Verdana" w:hAnsi="Verdana"/>
          <w:sz w:val="22"/>
        </w:rPr>
      </w:pPr>
      <w:r>
        <w:rPr>
          <w:rFonts w:ascii="Verdana" w:hAnsi="Verdana"/>
          <w:sz w:val="22"/>
        </w:rPr>
        <w:t>geef zelf het goede voorbeeld</w:t>
      </w:r>
    </w:p>
    <w:p w14:paraId="004B6FC2" w14:textId="77777777" w:rsidR="00D0213D" w:rsidRDefault="00D0213D" w:rsidP="00D0213D">
      <w:pPr>
        <w:pStyle w:val="Lijstalinea"/>
        <w:numPr>
          <w:ilvl w:val="0"/>
          <w:numId w:val="2"/>
        </w:numPr>
        <w:spacing w:after="0"/>
        <w:rPr>
          <w:rFonts w:ascii="Verdana" w:hAnsi="Verdana"/>
          <w:sz w:val="22"/>
        </w:rPr>
      </w:pPr>
      <w:r>
        <w:rPr>
          <w:rFonts w:ascii="Verdana" w:hAnsi="Verdana"/>
          <w:sz w:val="22"/>
        </w:rPr>
        <w:t>leer uw kind voor anderen op te komen</w:t>
      </w:r>
    </w:p>
    <w:p w14:paraId="5D5B286D" w14:textId="77777777" w:rsidR="00D0213D" w:rsidRDefault="00D0213D" w:rsidP="00D0213D">
      <w:pPr>
        <w:pStyle w:val="Lijstalinea"/>
        <w:numPr>
          <w:ilvl w:val="0"/>
          <w:numId w:val="2"/>
        </w:numPr>
        <w:spacing w:after="0"/>
        <w:rPr>
          <w:rFonts w:ascii="Verdana" w:hAnsi="Verdana"/>
          <w:sz w:val="22"/>
        </w:rPr>
      </w:pPr>
      <w:r>
        <w:rPr>
          <w:rFonts w:ascii="Verdana" w:hAnsi="Verdana"/>
          <w:sz w:val="22"/>
        </w:rPr>
        <w:t>leer uw kind voor zichzelf op te komen.</w:t>
      </w:r>
    </w:p>
    <w:p w14:paraId="450EA2D7" w14:textId="77777777" w:rsidR="00D0213D" w:rsidRDefault="00D0213D" w:rsidP="00D0213D">
      <w:pPr>
        <w:spacing w:after="0"/>
        <w:rPr>
          <w:rFonts w:ascii="Verdana" w:hAnsi="Verdana"/>
          <w:sz w:val="22"/>
        </w:rPr>
      </w:pPr>
    </w:p>
    <w:p w14:paraId="766A4FC0" w14:textId="77777777" w:rsidR="00D0213D" w:rsidRPr="00D0213D" w:rsidRDefault="00D0213D" w:rsidP="00D0213D">
      <w:pPr>
        <w:spacing w:after="0"/>
        <w:rPr>
          <w:rFonts w:ascii="Verdana" w:hAnsi="Verdana"/>
          <w:b/>
          <w:sz w:val="22"/>
        </w:rPr>
      </w:pPr>
      <w:r w:rsidRPr="00D0213D">
        <w:rPr>
          <w:rFonts w:ascii="Verdana" w:hAnsi="Verdana"/>
          <w:b/>
          <w:sz w:val="22"/>
        </w:rPr>
        <w:t>Verslaggeving</w:t>
      </w:r>
    </w:p>
    <w:p w14:paraId="04BE766D" w14:textId="77777777" w:rsidR="00D0213D" w:rsidRDefault="00D0213D" w:rsidP="00D0213D">
      <w:pPr>
        <w:spacing w:after="0"/>
        <w:rPr>
          <w:rFonts w:ascii="Verdana" w:hAnsi="Verdana"/>
          <w:sz w:val="22"/>
        </w:rPr>
      </w:pPr>
      <w:r>
        <w:rPr>
          <w:rFonts w:ascii="Verdana" w:hAnsi="Verdana"/>
          <w:sz w:val="22"/>
        </w:rPr>
        <w:t>Bij gesprekken met ouders wordt een verslag gemaakt, dat  u als ouder mag inzien en eventueel mag aanvullen.</w:t>
      </w:r>
    </w:p>
    <w:p w14:paraId="3DD355C9" w14:textId="77777777" w:rsidR="00D0213D" w:rsidRDefault="00D0213D" w:rsidP="00D0213D">
      <w:pPr>
        <w:spacing w:after="0"/>
        <w:rPr>
          <w:rFonts w:ascii="Verdana" w:hAnsi="Verdana"/>
          <w:sz w:val="22"/>
        </w:rPr>
      </w:pPr>
    </w:p>
    <w:p w14:paraId="47AAE956" w14:textId="77777777" w:rsidR="00D0213D" w:rsidRDefault="00D0213D" w:rsidP="00D0213D">
      <w:pPr>
        <w:spacing w:after="0"/>
        <w:rPr>
          <w:rFonts w:ascii="Verdana" w:hAnsi="Verdana"/>
          <w:sz w:val="22"/>
        </w:rPr>
      </w:pPr>
      <w:r w:rsidRPr="00D0213D">
        <w:rPr>
          <w:rFonts w:ascii="Verdana" w:hAnsi="Verdana"/>
          <w:b/>
          <w:sz w:val="22"/>
        </w:rPr>
        <w:t>Afwijken van het anti-pestprotocol</w:t>
      </w:r>
    </w:p>
    <w:p w14:paraId="2CA88928" w14:textId="77777777" w:rsidR="00D0213D" w:rsidRPr="00D0213D" w:rsidRDefault="00D0213D" w:rsidP="00D0213D">
      <w:pPr>
        <w:spacing w:after="0"/>
        <w:rPr>
          <w:rFonts w:ascii="Verdana" w:hAnsi="Verdana"/>
          <w:sz w:val="22"/>
        </w:rPr>
      </w:pPr>
      <w:r>
        <w:rPr>
          <w:rFonts w:ascii="Verdana" w:hAnsi="Verdana"/>
          <w:sz w:val="22"/>
        </w:rPr>
        <w:t>School</w:t>
      </w:r>
      <w:r w:rsidR="00FE0746">
        <w:rPr>
          <w:rFonts w:ascii="Verdana" w:hAnsi="Verdana"/>
          <w:sz w:val="22"/>
        </w:rPr>
        <w:t xml:space="preserve"> kan afwijken van het anti-pestprotocol, indien dit noodzakelijk wordt geacht om de pestproblematiek beter aan de pakken. De direct betrokkenen worden hiervan op de hoogte gesteld. We streven er uiteraard naar om wijzigingen in onderling overleg te doen.</w:t>
      </w:r>
    </w:p>
    <w:p w14:paraId="1A81F0B1" w14:textId="77777777" w:rsidR="00FE0746" w:rsidRDefault="00FE0746" w:rsidP="00D0213D">
      <w:pPr>
        <w:spacing w:after="0"/>
        <w:rPr>
          <w:rFonts w:ascii="Verdana" w:hAnsi="Verdana"/>
          <w:sz w:val="22"/>
        </w:rPr>
      </w:pPr>
    </w:p>
    <w:p w14:paraId="717AAFBA" w14:textId="77777777" w:rsidR="00FE0746" w:rsidRDefault="00FE0746" w:rsidP="00D0213D">
      <w:pPr>
        <w:spacing w:after="0"/>
        <w:rPr>
          <w:rFonts w:ascii="Verdana" w:hAnsi="Verdana"/>
          <w:sz w:val="22"/>
        </w:rPr>
      </w:pPr>
    </w:p>
    <w:p w14:paraId="3260E78A" w14:textId="77777777" w:rsidR="00FE0746" w:rsidRDefault="00FE0746" w:rsidP="00D0213D">
      <w:pPr>
        <w:spacing w:after="0"/>
        <w:rPr>
          <w:rFonts w:ascii="Verdana" w:hAnsi="Verdana"/>
          <w:b/>
          <w:sz w:val="22"/>
        </w:rPr>
      </w:pPr>
      <w:r w:rsidRPr="00FE0746">
        <w:rPr>
          <w:rFonts w:ascii="Verdana" w:hAnsi="Verdana"/>
          <w:b/>
          <w:sz w:val="22"/>
        </w:rPr>
        <w:t>Aanspreekpunt</w:t>
      </w:r>
    </w:p>
    <w:p w14:paraId="20458FD5" w14:textId="77777777" w:rsidR="00AD5A79" w:rsidRPr="00FE0746" w:rsidRDefault="00FE0746" w:rsidP="00D0213D">
      <w:pPr>
        <w:spacing w:after="0"/>
        <w:rPr>
          <w:rFonts w:ascii="Verdana" w:hAnsi="Verdana"/>
          <w:sz w:val="22"/>
        </w:rPr>
      </w:pPr>
      <w:r>
        <w:rPr>
          <w:rFonts w:ascii="Verdana" w:hAnsi="Verdana"/>
          <w:sz w:val="22"/>
        </w:rPr>
        <w:t>Bij ons op school is Angelique de Kruis anti-pestcoördinator. Tevens is zij coördinator van De Vreedzame School en aanspreekpunt voor de mediatoren.</w:t>
      </w:r>
    </w:p>
    <w:sectPr w:rsidR="00AD5A79" w:rsidRPr="00FE0746" w:rsidSect="007279F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96DEA"/>
    <w:multiLevelType w:val="multilevel"/>
    <w:tmpl w:val="A724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B09AB"/>
    <w:multiLevelType w:val="hybridMultilevel"/>
    <w:tmpl w:val="160ABF34"/>
    <w:lvl w:ilvl="0" w:tplc="5B2ACB12">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79"/>
    <w:rsid w:val="000E2C17"/>
    <w:rsid w:val="0011681D"/>
    <w:rsid w:val="002632A3"/>
    <w:rsid w:val="002C39C0"/>
    <w:rsid w:val="00374160"/>
    <w:rsid w:val="0063751E"/>
    <w:rsid w:val="006F1CFE"/>
    <w:rsid w:val="007279F6"/>
    <w:rsid w:val="007340E0"/>
    <w:rsid w:val="00856722"/>
    <w:rsid w:val="008B3E69"/>
    <w:rsid w:val="00943831"/>
    <w:rsid w:val="009D0EA7"/>
    <w:rsid w:val="009E793C"/>
    <w:rsid w:val="00A0303E"/>
    <w:rsid w:val="00A35555"/>
    <w:rsid w:val="00AD5A79"/>
    <w:rsid w:val="00B7729F"/>
    <w:rsid w:val="00BF6012"/>
    <w:rsid w:val="00C46953"/>
    <w:rsid w:val="00D0213D"/>
    <w:rsid w:val="00D2181E"/>
    <w:rsid w:val="00D81032"/>
    <w:rsid w:val="00DA6609"/>
    <w:rsid w:val="00DF1625"/>
    <w:rsid w:val="00F14558"/>
    <w:rsid w:val="00FC053C"/>
    <w:rsid w:val="00FE0746"/>
    <w:rsid w:val="00FE60B7"/>
    <w:rsid w:val="0228FE4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9A8E"/>
  <w15:docId w15:val="{9CB49525-B5CC-47BB-8BF7-BED1B7E9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79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43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404026-6bf3-4e8c-8a44-0400eaada2c9">
      <UserInfo>
        <DisplayName>Robert Corver</DisplayName>
        <AccountId>538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587C0494CFCD4D8CC442442A2D284F" ma:contentTypeVersion="" ma:contentTypeDescription="Een nieuw document maken." ma:contentTypeScope="" ma:versionID="2f1edbfc164b4759cde6ca7610546dfd">
  <xsd:schema xmlns:xsd="http://www.w3.org/2001/XMLSchema" xmlns:xs="http://www.w3.org/2001/XMLSchema" xmlns:p="http://schemas.microsoft.com/office/2006/metadata/properties" xmlns:ns2="3b404026-6bf3-4e8c-8a44-0400eaada2c9" xmlns:ns3="92be1bbf-2a2b-4223-9ecc-a2136e746386" targetNamespace="http://schemas.microsoft.com/office/2006/metadata/properties" ma:root="true" ma:fieldsID="a85836208e2f9d9eb81d5961aa271692" ns2:_="" ns3:_="">
    <xsd:import namespace="3b404026-6bf3-4e8c-8a44-0400eaada2c9"/>
    <xsd:import namespace="92be1bbf-2a2b-4223-9ecc-a2136e7463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04026-6bf3-4e8c-8a44-0400eaada2c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e1bbf-2a2b-4223-9ecc-a2136e7463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AE3E8-BB84-4E08-BD5B-6C08A81B20AA}">
  <ds:schemaRefs>
    <ds:schemaRef ds:uri="http://schemas.microsoft.com/sharepoint/v3/contenttype/forms"/>
  </ds:schemaRefs>
</ds:datastoreItem>
</file>

<file path=customXml/itemProps2.xml><?xml version="1.0" encoding="utf-8"?>
<ds:datastoreItem xmlns:ds="http://schemas.openxmlformats.org/officeDocument/2006/customXml" ds:itemID="{279319C3-7193-4CC9-988F-A401B240999F}">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3b404026-6bf3-4e8c-8a44-0400eaada2c9"/>
    <ds:schemaRef ds:uri="http://schemas.openxmlformats.org/package/2006/metadata/core-properties"/>
    <ds:schemaRef ds:uri="http://schemas.microsoft.com/office/infopath/2007/PartnerControls"/>
    <ds:schemaRef ds:uri="92be1bbf-2a2b-4223-9ecc-a2136e746386"/>
    <ds:schemaRef ds:uri="http://www.w3.org/XML/1998/namespace"/>
  </ds:schemaRefs>
</ds:datastoreItem>
</file>

<file path=customXml/itemProps3.xml><?xml version="1.0" encoding="utf-8"?>
<ds:datastoreItem xmlns:ds="http://schemas.openxmlformats.org/officeDocument/2006/customXml" ds:itemID="{59BF439C-5027-437F-86C3-C93E90293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04026-6bf3-4e8c-8a44-0400eaada2c9"/>
    <ds:schemaRef ds:uri="92be1bbf-2a2b-4223-9ecc-a2136e74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10989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Tha lique</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Basisschool Dik Trom</dc:creator>
  <cp:keywords/>
  <cp:lastModifiedBy>Robert Corver</cp:lastModifiedBy>
  <cp:revision>4</cp:revision>
  <dcterms:created xsi:type="dcterms:W3CDTF">2019-12-13T15:18:00Z</dcterms:created>
  <dcterms:modified xsi:type="dcterms:W3CDTF">2024-01-15T16:06:00Z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0x010100EC587C0494CFCD4D8CC442442A2D284F</vt:lpwstr>
  </property>
</Properties>
</file>